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60A" w:rsidRPr="006F56E2" w:rsidRDefault="0011760A" w:rsidP="0011760A">
      <w:pPr>
        <w:spacing w:before="1000" w:line="860" w:lineRule="exact"/>
        <w:ind w:right="421"/>
        <w:jc w:val="right"/>
        <w:rPr>
          <w:rFonts w:eastAsia="仿宋_GB2312"/>
          <w:sz w:val="32"/>
          <w:szCs w:val="32"/>
        </w:rPr>
      </w:pPr>
    </w:p>
    <w:p w:rsidR="0011760A" w:rsidRPr="006F56E2" w:rsidRDefault="0011760A" w:rsidP="0011760A">
      <w:pPr>
        <w:spacing w:line="860" w:lineRule="exact"/>
        <w:jc w:val="center"/>
        <w:rPr>
          <w:sz w:val="70"/>
          <w:szCs w:val="70"/>
        </w:rPr>
      </w:pPr>
    </w:p>
    <w:p w:rsidR="0011760A" w:rsidRPr="006F56E2" w:rsidRDefault="0011760A" w:rsidP="0011760A">
      <w:pPr>
        <w:spacing w:line="860" w:lineRule="exact"/>
        <w:jc w:val="center"/>
        <w:rPr>
          <w:sz w:val="70"/>
          <w:szCs w:val="70"/>
        </w:rPr>
      </w:pPr>
    </w:p>
    <w:p w:rsidR="0011760A" w:rsidRPr="006F56E2" w:rsidRDefault="0011760A" w:rsidP="0011760A">
      <w:pPr>
        <w:spacing w:line="860" w:lineRule="exact"/>
        <w:jc w:val="center"/>
        <w:rPr>
          <w:sz w:val="70"/>
          <w:szCs w:val="70"/>
        </w:rPr>
      </w:pPr>
    </w:p>
    <w:p w:rsidR="0011760A" w:rsidRPr="006F56E2" w:rsidRDefault="0011760A" w:rsidP="0011760A">
      <w:pPr>
        <w:pStyle w:val="a4"/>
        <w:spacing w:line="600" w:lineRule="exact"/>
        <w:ind w:leftChars="100" w:left="210" w:rightChars="100" w:right="210"/>
        <w:jc w:val="center"/>
        <w:rPr>
          <w:rFonts w:ascii="Times New Roman" w:eastAsia="楷体_GB2312" w:hAnsi="Times New Roman"/>
          <w:sz w:val="32"/>
          <w:szCs w:val="32"/>
        </w:rPr>
      </w:pPr>
      <w:r w:rsidRPr="006F56E2">
        <w:rPr>
          <w:rFonts w:ascii="Times New Roman" w:eastAsia="仿宋_GB2312" w:hAnsi="Times New Roman" w:hint="eastAsia"/>
          <w:sz w:val="32"/>
          <w:szCs w:val="32"/>
        </w:rPr>
        <w:t>晋磁政〔</w:t>
      </w:r>
      <w:r w:rsidRPr="006F56E2">
        <w:rPr>
          <w:rFonts w:ascii="Times New Roman" w:eastAsia="仿宋_GB2312" w:hAnsi="Times New Roman"/>
          <w:sz w:val="32"/>
          <w:szCs w:val="32"/>
        </w:rPr>
        <w:t>20</w:t>
      </w:r>
      <w:r w:rsidR="002358A2" w:rsidRPr="006F56E2">
        <w:rPr>
          <w:rFonts w:ascii="Times New Roman" w:eastAsia="仿宋_GB2312" w:hAnsi="Times New Roman" w:hint="eastAsia"/>
          <w:sz w:val="32"/>
          <w:szCs w:val="32"/>
        </w:rPr>
        <w:t>2</w:t>
      </w:r>
      <w:r w:rsidR="007C5D9F" w:rsidRPr="006F56E2">
        <w:rPr>
          <w:rFonts w:ascii="Times New Roman" w:eastAsia="仿宋_GB2312" w:hAnsi="Times New Roman" w:hint="eastAsia"/>
          <w:sz w:val="32"/>
          <w:szCs w:val="32"/>
        </w:rPr>
        <w:t>1</w:t>
      </w:r>
      <w:r w:rsidRPr="006F56E2">
        <w:rPr>
          <w:rFonts w:ascii="Times New Roman" w:eastAsia="仿宋_GB2312" w:hAnsi="Times New Roman" w:hint="eastAsia"/>
          <w:sz w:val="32"/>
          <w:szCs w:val="32"/>
        </w:rPr>
        <w:t>〕</w:t>
      </w:r>
      <w:r w:rsidR="00542D1F">
        <w:rPr>
          <w:rFonts w:ascii="Times New Roman" w:eastAsia="仿宋_GB2312" w:hAnsi="Times New Roman" w:hint="eastAsia"/>
          <w:sz w:val="32"/>
          <w:szCs w:val="32"/>
        </w:rPr>
        <w:t>94</w:t>
      </w:r>
      <w:r w:rsidRPr="006F56E2">
        <w:rPr>
          <w:rFonts w:ascii="Times New Roman" w:eastAsia="仿宋_GB2312" w:hAnsi="Times New Roman" w:hint="eastAsia"/>
          <w:sz w:val="32"/>
          <w:szCs w:val="32"/>
        </w:rPr>
        <w:t>号</w:t>
      </w:r>
    </w:p>
    <w:p w:rsidR="0011760A" w:rsidRPr="006F56E2" w:rsidRDefault="0011760A" w:rsidP="0011760A">
      <w:pPr>
        <w:spacing w:line="640" w:lineRule="exact"/>
        <w:jc w:val="center"/>
        <w:rPr>
          <w:rFonts w:eastAsia="仿宋_GB2312"/>
          <w:sz w:val="32"/>
          <w:szCs w:val="32"/>
        </w:rPr>
      </w:pPr>
    </w:p>
    <w:p w:rsidR="0011760A" w:rsidRPr="006F56E2" w:rsidRDefault="0011760A" w:rsidP="0011760A">
      <w:pPr>
        <w:spacing w:line="640" w:lineRule="exact"/>
        <w:jc w:val="center"/>
        <w:rPr>
          <w:rFonts w:eastAsia="仿宋_GB2312"/>
          <w:sz w:val="32"/>
          <w:szCs w:val="32"/>
        </w:rPr>
      </w:pPr>
    </w:p>
    <w:p w:rsidR="00BC4653" w:rsidRPr="00A8631D" w:rsidRDefault="00BA2881" w:rsidP="00A8631D">
      <w:pPr>
        <w:spacing w:line="600" w:lineRule="exact"/>
        <w:jc w:val="center"/>
        <w:textAlignment w:val="baseline"/>
        <w:rPr>
          <w:rFonts w:eastAsia="方正小标宋简体"/>
          <w:color w:val="000000"/>
          <w:spacing w:val="-10"/>
          <w:sz w:val="44"/>
          <w:szCs w:val="44"/>
        </w:rPr>
      </w:pPr>
      <w:r w:rsidRPr="00A8631D">
        <w:rPr>
          <w:rFonts w:eastAsia="方正小标宋简体" w:hint="eastAsia"/>
          <w:color w:val="000000"/>
          <w:spacing w:val="-10"/>
          <w:sz w:val="44"/>
          <w:szCs w:val="44"/>
        </w:rPr>
        <w:t>晋江市</w:t>
      </w:r>
      <w:r w:rsidR="00B27C9B" w:rsidRPr="00A8631D">
        <w:rPr>
          <w:rFonts w:eastAsia="方正小标宋简体"/>
          <w:color w:val="000000"/>
          <w:spacing w:val="-10"/>
          <w:sz w:val="44"/>
          <w:szCs w:val="44"/>
        </w:rPr>
        <w:t>磁灶镇人民政府</w:t>
      </w:r>
      <w:r w:rsidR="00BC4653" w:rsidRPr="00A8631D">
        <w:rPr>
          <w:rFonts w:eastAsia="方正小标宋简体" w:hint="eastAsia"/>
          <w:color w:val="000000"/>
          <w:spacing w:val="-10"/>
          <w:sz w:val="44"/>
          <w:szCs w:val="44"/>
        </w:rPr>
        <w:t>关于</w:t>
      </w:r>
      <w:r w:rsidR="00BA77E0" w:rsidRPr="00A8631D">
        <w:rPr>
          <w:rFonts w:eastAsia="方正小标宋简体" w:hint="eastAsia"/>
          <w:color w:val="000000"/>
          <w:spacing w:val="-10"/>
          <w:sz w:val="44"/>
          <w:szCs w:val="44"/>
        </w:rPr>
        <w:t>进一步规范磁灶镇农房建设管理</w:t>
      </w:r>
      <w:r w:rsidR="004D0132" w:rsidRPr="00A8631D">
        <w:rPr>
          <w:rFonts w:eastAsia="方正小标宋简体" w:hint="eastAsia"/>
          <w:color w:val="000000"/>
          <w:spacing w:val="-10"/>
          <w:sz w:val="44"/>
          <w:szCs w:val="44"/>
        </w:rPr>
        <w:t>（试行）</w:t>
      </w:r>
      <w:r w:rsidR="00BC4653" w:rsidRPr="00A8631D">
        <w:rPr>
          <w:rFonts w:eastAsia="方正小标宋简体" w:hint="eastAsia"/>
          <w:color w:val="000000"/>
          <w:spacing w:val="-10"/>
          <w:sz w:val="44"/>
          <w:szCs w:val="44"/>
        </w:rPr>
        <w:t>的通知</w:t>
      </w:r>
    </w:p>
    <w:p w:rsidR="00F0199E" w:rsidRPr="006F56E2" w:rsidRDefault="00F0199E" w:rsidP="00480C19">
      <w:pPr>
        <w:spacing w:line="540" w:lineRule="exact"/>
        <w:rPr>
          <w:rFonts w:eastAsia="方正小标宋简体"/>
          <w:sz w:val="32"/>
          <w:szCs w:val="32"/>
        </w:rPr>
      </w:pPr>
    </w:p>
    <w:p w:rsidR="00F0199E" w:rsidRPr="006F56E2" w:rsidRDefault="00BA77E0" w:rsidP="00480C19">
      <w:pPr>
        <w:pStyle w:val="a4"/>
        <w:snapToGrid w:val="0"/>
        <w:spacing w:line="540" w:lineRule="exact"/>
        <w:textAlignment w:val="baseline"/>
        <w:rPr>
          <w:rFonts w:ascii="Times New Roman" w:eastAsia="仿宋_GB2312" w:hAnsi="Times New Roman"/>
          <w:sz w:val="32"/>
          <w:szCs w:val="32"/>
        </w:rPr>
      </w:pPr>
      <w:r w:rsidRPr="006F56E2">
        <w:rPr>
          <w:rFonts w:ascii="Times New Roman" w:eastAsia="仿宋_GB2312" w:hAnsi="Times New Roman" w:hint="eastAsia"/>
          <w:sz w:val="32"/>
          <w:szCs w:val="32"/>
        </w:rPr>
        <w:t>各村（居）委会，各工作点，印刷基地</w:t>
      </w:r>
      <w:r w:rsidR="0077014E">
        <w:rPr>
          <w:rFonts w:ascii="Times New Roman" w:eastAsia="仿宋_GB2312" w:hAnsi="Times New Roman" w:hint="eastAsia"/>
          <w:sz w:val="32"/>
          <w:szCs w:val="32"/>
        </w:rPr>
        <w:t>办</w:t>
      </w:r>
      <w:r w:rsidRPr="006F56E2">
        <w:rPr>
          <w:rFonts w:ascii="Times New Roman" w:eastAsia="仿宋_GB2312" w:hAnsi="Times New Roman" w:hint="eastAsia"/>
          <w:sz w:val="32"/>
          <w:szCs w:val="32"/>
        </w:rPr>
        <w:t>，镇</w:t>
      </w:r>
      <w:r w:rsidR="004C4B5B" w:rsidRPr="006F56E2">
        <w:rPr>
          <w:rFonts w:ascii="Times New Roman" w:eastAsia="仿宋_GB2312" w:hAnsi="Times New Roman" w:hint="eastAsia"/>
          <w:sz w:val="32"/>
          <w:szCs w:val="32"/>
        </w:rPr>
        <w:t>机关</w:t>
      </w:r>
      <w:r w:rsidRPr="006F56E2">
        <w:rPr>
          <w:rFonts w:ascii="Times New Roman" w:eastAsia="仿宋_GB2312" w:hAnsi="Times New Roman" w:hint="eastAsia"/>
          <w:sz w:val="32"/>
          <w:szCs w:val="32"/>
        </w:rPr>
        <w:t>有关</w:t>
      </w:r>
      <w:r w:rsidR="004C4B5B" w:rsidRPr="006F56E2">
        <w:rPr>
          <w:rFonts w:ascii="Times New Roman" w:eastAsia="仿宋_GB2312" w:hAnsi="Times New Roman" w:hint="eastAsia"/>
          <w:sz w:val="32"/>
          <w:szCs w:val="32"/>
        </w:rPr>
        <w:t>部门</w:t>
      </w:r>
      <w:r w:rsidRPr="006F56E2">
        <w:rPr>
          <w:rFonts w:ascii="Times New Roman" w:eastAsia="仿宋_GB2312" w:hAnsi="Times New Roman" w:hint="eastAsia"/>
          <w:sz w:val="32"/>
          <w:szCs w:val="32"/>
        </w:rPr>
        <w:t>：</w:t>
      </w:r>
    </w:p>
    <w:p w:rsidR="00BA77E0" w:rsidRPr="006F56E2" w:rsidRDefault="00BA77E0" w:rsidP="004D0132">
      <w:pPr>
        <w:spacing w:line="540" w:lineRule="exact"/>
        <w:ind w:firstLineChars="200" w:firstLine="640"/>
        <w:rPr>
          <w:rFonts w:eastAsia="仿宋_GB2312"/>
          <w:sz w:val="32"/>
          <w:szCs w:val="32"/>
        </w:rPr>
      </w:pPr>
      <w:r w:rsidRPr="006F56E2">
        <w:rPr>
          <w:rFonts w:eastAsia="仿宋_GB2312" w:hint="eastAsia"/>
          <w:sz w:val="32"/>
          <w:szCs w:val="32"/>
        </w:rPr>
        <w:t>为进一步规范磁灶镇农村危房翻建、宅基地新建、加层建筑施工安全，根据《中共晋江市委办公室</w:t>
      </w:r>
      <w:r w:rsidRPr="006F56E2">
        <w:rPr>
          <w:rFonts w:eastAsia="仿宋_GB2312" w:hint="eastAsia"/>
          <w:sz w:val="32"/>
          <w:szCs w:val="32"/>
        </w:rPr>
        <w:t xml:space="preserve"> </w:t>
      </w:r>
      <w:r w:rsidRPr="006F56E2">
        <w:rPr>
          <w:rFonts w:eastAsia="仿宋_GB2312" w:hint="eastAsia"/>
          <w:sz w:val="32"/>
          <w:szCs w:val="32"/>
        </w:rPr>
        <w:t>晋江市人民政府办公室关于印发</w:t>
      </w:r>
      <w:r w:rsidRPr="006F56E2">
        <w:rPr>
          <w:rFonts w:eastAsia="仿宋_GB2312" w:hint="eastAsia"/>
          <w:sz w:val="32"/>
          <w:szCs w:val="32"/>
        </w:rPr>
        <w:t>&lt;</w:t>
      </w:r>
      <w:r w:rsidRPr="006F56E2">
        <w:rPr>
          <w:rFonts w:eastAsia="仿宋_GB2312" w:hint="eastAsia"/>
          <w:sz w:val="32"/>
          <w:szCs w:val="32"/>
        </w:rPr>
        <w:t>石结构及危旧房屋改造规划建设管理规定（试行）</w:t>
      </w:r>
      <w:r w:rsidRPr="006F56E2">
        <w:rPr>
          <w:rFonts w:eastAsia="仿宋_GB2312" w:hint="eastAsia"/>
          <w:sz w:val="32"/>
          <w:szCs w:val="32"/>
        </w:rPr>
        <w:t>&gt;</w:t>
      </w:r>
      <w:r w:rsidRPr="006F56E2">
        <w:rPr>
          <w:rFonts w:eastAsia="仿宋_GB2312" w:hint="eastAsia"/>
          <w:sz w:val="32"/>
          <w:szCs w:val="32"/>
        </w:rPr>
        <w:t>的通知》（晋委办〔</w:t>
      </w:r>
      <w:r w:rsidRPr="006F56E2">
        <w:rPr>
          <w:rFonts w:eastAsia="仿宋_GB2312" w:hint="eastAsia"/>
          <w:sz w:val="32"/>
          <w:szCs w:val="32"/>
        </w:rPr>
        <w:t>2014</w:t>
      </w:r>
      <w:r w:rsidRPr="006F56E2">
        <w:rPr>
          <w:rFonts w:eastAsia="仿宋_GB2312" w:hint="eastAsia"/>
          <w:sz w:val="32"/>
          <w:szCs w:val="32"/>
        </w:rPr>
        <w:t>〕</w:t>
      </w:r>
      <w:r w:rsidRPr="006F56E2">
        <w:rPr>
          <w:rFonts w:eastAsia="仿宋_GB2312" w:hint="eastAsia"/>
          <w:sz w:val="32"/>
          <w:szCs w:val="32"/>
        </w:rPr>
        <w:t>73</w:t>
      </w:r>
      <w:r w:rsidRPr="006F56E2">
        <w:rPr>
          <w:rFonts w:eastAsia="仿宋_GB2312" w:hint="eastAsia"/>
          <w:sz w:val="32"/>
          <w:szCs w:val="32"/>
        </w:rPr>
        <w:t>号）、《晋江市人民政府办公室关于印发</w:t>
      </w:r>
      <w:r w:rsidRPr="006F56E2">
        <w:rPr>
          <w:rFonts w:eastAsia="仿宋_GB2312" w:hint="eastAsia"/>
          <w:sz w:val="32"/>
          <w:szCs w:val="32"/>
        </w:rPr>
        <w:t>&lt;</w:t>
      </w:r>
      <w:r w:rsidRPr="006F56E2">
        <w:rPr>
          <w:rFonts w:eastAsia="仿宋_GB2312" w:hint="eastAsia"/>
          <w:sz w:val="32"/>
          <w:szCs w:val="32"/>
        </w:rPr>
        <w:t>晋江市规范农村宅基地审批建设管理规定</w:t>
      </w:r>
      <w:r w:rsidRPr="006F56E2">
        <w:rPr>
          <w:rFonts w:eastAsia="仿宋_GB2312" w:hint="eastAsia"/>
          <w:sz w:val="32"/>
          <w:szCs w:val="32"/>
        </w:rPr>
        <w:t>&gt;</w:t>
      </w:r>
      <w:r w:rsidRPr="006F56E2">
        <w:rPr>
          <w:rFonts w:eastAsia="仿宋_GB2312" w:hint="eastAsia"/>
          <w:sz w:val="32"/>
          <w:szCs w:val="32"/>
        </w:rPr>
        <w:t>的通知》（晋政办〔</w:t>
      </w:r>
      <w:r w:rsidRPr="006F56E2">
        <w:rPr>
          <w:rFonts w:eastAsia="仿宋_GB2312" w:hint="eastAsia"/>
          <w:sz w:val="32"/>
          <w:szCs w:val="32"/>
        </w:rPr>
        <w:t>2020</w:t>
      </w:r>
      <w:r w:rsidRPr="006F56E2">
        <w:rPr>
          <w:rFonts w:eastAsia="仿宋_GB2312" w:hint="eastAsia"/>
          <w:sz w:val="32"/>
          <w:szCs w:val="32"/>
        </w:rPr>
        <w:t>〕</w:t>
      </w:r>
      <w:r w:rsidRPr="006F56E2">
        <w:rPr>
          <w:rFonts w:eastAsia="仿宋_GB2312" w:hint="eastAsia"/>
          <w:sz w:val="32"/>
          <w:szCs w:val="32"/>
        </w:rPr>
        <w:t>25</w:t>
      </w:r>
      <w:r w:rsidRPr="006F56E2">
        <w:rPr>
          <w:rFonts w:eastAsia="仿宋_GB2312" w:hint="eastAsia"/>
          <w:sz w:val="32"/>
          <w:szCs w:val="32"/>
        </w:rPr>
        <w:t>号）、《晋江市人民政府办公室关于印发</w:t>
      </w:r>
      <w:r w:rsidRPr="006F56E2">
        <w:rPr>
          <w:rFonts w:eastAsia="仿宋_GB2312" w:hint="eastAsia"/>
          <w:sz w:val="32"/>
          <w:szCs w:val="32"/>
        </w:rPr>
        <w:t>&lt;</w:t>
      </w:r>
      <w:r w:rsidRPr="006F56E2">
        <w:rPr>
          <w:rFonts w:eastAsia="仿宋_GB2312" w:hint="eastAsia"/>
          <w:sz w:val="32"/>
          <w:szCs w:val="32"/>
        </w:rPr>
        <w:t>晋江市规范农村村民住宅加层审批工作意见（试行）</w:t>
      </w:r>
      <w:r w:rsidRPr="006F56E2">
        <w:rPr>
          <w:rFonts w:eastAsia="仿宋_GB2312" w:hint="eastAsia"/>
          <w:sz w:val="32"/>
          <w:szCs w:val="32"/>
        </w:rPr>
        <w:t>&gt;</w:t>
      </w:r>
      <w:r w:rsidRPr="006F56E2">
        <w:rPr>
          <w:rFonts w:eastAsia="仿宋_GB2312" w:hint="eastAsia"/>
          <w:sz w:val="32"/>
          <w:szCs w:val="32"/>
        </w:rPr>
        <w:t>的通知》（晋政办〔</w:t>
      </w:r>
      <w:r w:rsidRPr="006F56E2">
        <w:rPr>
          <w:rFonts w:eastAsia="仿宋_GB2312" w:hint="eastAsia"/>
          <w:sz w:val="32"/>
          <w:szCs w:val="32"/>
        </w:rPr>
        <w:t>2020</w:t>
      </w:r>
      <w:r w:rsidRPr="006F56E2">
        <w:rPr>
          <w:rFonts w:eastAsia="仿宋_GB2312" w:hint="eastAsia"/>
          <w:sz w:val="32"/>
          <w:szCs w:val="32"/>
        </w:rPr>
        <w:t>〕</w:t>
      </w:r>
      <w:r w:rsidRPr="006F56E2">
        <w:rPr>
          <w:rFonts w:eastAsia="仿宋_GB2312" w:hint="eastAsia"/>
          <w:sz w:val="32"/>
          <w:szCs w:val="32"/>
        </w:rPr>
        <w:t>3</w:t>
      </w:r>
      <w:r w:rsidRPr="006F56E2">
        <w:rPr>
          <w:rFonts w:eastAsia="仿宋_GB2312" w:hint="eastAsia"/>
          <w:sz w:val="32"/>
          <w:szCs w:val="32"/>
        </w:rPr>
        <w:t>号）文件规定，结合我镇</w:t>
      </w:r>
      <w:r w:rsidRPr="006F56E2">
        <w:rPr>
          <w:rFonts w:eastAsia="仿宋_GB2312" w:hint="eastAsia"/>
          <w:sz w:val="32"/>
          <w:szCs w:val="32"/>
        </w:rPr>
        <w:lastRenderedPageBreak/>
        <w:t>实际，现补充通知</w:t>
      </w:r>
      <w:r w:rsidR="004D0132">
        <w:rPr>
          <w:rFonts w:eastAsia="仿宋_GB2312" w:hint="eastAsia"/>
          <w:sz w:val="32"/>
          <w:szCs w:val="32"/>
        </w:rPr>
        <w:t>如</w:t>
      </w:r>
      <w:r w:rsidRPr="006F56E2">
        <w:rPr>
          <w:rFonts w:eastAsia="仿宋_GB2312" w:hint="eastAsia"/>
          <w:sz w:val="32"/>
          <w:szCs w:val="32"/>
        </w:rPr>
        <w:t>下：</w:t>
      </w:r>
    </w:p>
    <w:p w:rsidR="00BA77E0" w:rsidRPr="006F56E2" w:rsidRDefault="00BA77E0" w:rsidP="00480C19">
      <w:pPr>
        <w:spacing w:line="540" w:lineRule="exact"/>
        <w:ind w:firstLineChars="200" w:firstLine="640"/>
        <w:rPr>
          <w:rFonts w:eastAsia="黑体"/>
          <w:sz w:val="32"/>
          <w:szCs w:val="32"/>
        </w:rPr>
      </w:pPr>
      <w:r w:rsidRPr="006F56E2">
        <w:rPr>
          <w:rFonts w:eastAsia="黑体" w:hint="eastAsia"/>
          <w:sz w:val="32"/>
          <w:szCs w:val="32"/>
        </w:rPr>
        <w:t>一、对设计的要求</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农房建设应委托有资质的设计单位或者具备注册执业资格的设计人员设计，或者选用省市住建部门编印的村镇住宅建设通用图集，放样前提供施工图（含地勘），具体要求如下：</w:t>
      </w:r>
    </w:p>
    <w:p w:rsidR="00BA77E0" w:rsidRPr="006F56E2" w:rsidRDefault="009C52CD" w:rsidP="00480C19">
      <w:pPr>
        <w:spacing w:line="540" w:lineRule="exact"/>
        <w:ind w:firstLineChars="200" w:firstLine="640"/>
        <w:rPr>
          <w:rFonts w:eastAsia="楷体_GB2312"/>
          <w:sz w:val="32"/>
          <w:szCs w:val="32"/>
        </w:rPr>
      </w:pPr>
      <w:r>
        <w:rPr>
          <w:rFonts w:eastAsia="楷体_GB2312" w:hint="eastAsia"/>
          <w:sz w:val="32"/>
          <w:szCs w:val="32"/>
        </w:rPr>
        <w:t>施工图应包含的内容</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①总平面布置图（体现建筑角点坐标、审批面积及设计面积，建筑投影不得超过审批红线范围）；</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②建筑施工图（含建筑设计说明、平面图、立面图、其中</w:t>
      </w:r>
      <w:r w:rsidRPr="006F56E2">
        <w:rPr>
          <w:rFonts w:eastAsia="仿宋_GB2312" w:hint="eastAsia"/>
          <w:sz w:val="32"/>
          <w:szCs w:val="32"/>
        </w:rPr>
        <w:t>1</w:t>
      </w:r>
      <w:r w:rsidRPr="006F56E2">
        <w:rPr>
          <w:rFonts w:eastAsia="仿宋_GB2312" w:hint="eastAsia"/>
          <w:sz w:val="32"/>
          <w:szCs w:val="32"/>
        </w:rPr>
        <w:t>层高度及建筑总高度不得高于审批要求；</w:t>
      </w:r>
      <w:r w:rsidRPr="006F56E2">
        <w:rPr>
          <w:rFonts w:eastAsia="仿宋_GB2312" w:hint="eastAsia"/>
          <w:sz w:val="32"/>
          <w:szCs w:val="32"/>
        </w:rPr>
        <w:t>1</w:t>
      </w:r>
      <w:r w:rsidRPr="006F56E2">
        <w:rPr>
          <w:rFonts w:eastAsia="仿宋_GB2312" w:hint="eastAsia"/>
          <w:sz w:val="32"/>
          <w:szCs w:val="32"/>
        </w:rPr>
        <w:t>层占地面积、第</w:t>
      </w:r>
      <w:r w:rsidRPr="006F56E2">
        <w:rPr>
          <w:rFonts w:eastAsia="仿宋_GB2312" w:hint="eastAsia"/>
          <w:sz w:val="32"/>
          <w:szCs w:val="32"/>
        </w:rPr>
        <w:t>4</w:t>
      </w:r>
      <w:r w:rsidRPr="006F56E2">
        <w:rPr>
          <w:rFonts w:eastAsia="仿宋_GB2312" w:hint="eastAsia"/>
          <w:sz w:val="32"/>
          <w:szCs w:val="32"/>
        </w:rPr>
        <w:t>层面积不得超出审批要求）；</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③结构施工图（含结构设计说明、基础、各层结构设计等，设计抗震等级需达到</w:t>
      </w:r>
      <w:r w:rsidRPr="006F56E2">
        <w:rPr>
          <w:rFonts w:eastAsia="仿宋_GB2312" w:hint="eastAsia"/>
          <w:sz w:val="32"/>
          <w:szCs w:val="32"/>
        </w:rPr>
        <w:t>7</w:t>
      </w:r>
      <w:r w:rsidRPr="006F56E2">
        <w:rPr>
          <w:rFonts w:eastAsia="仿宋_GB2312" w:hint="eastAsia"/>
          <w:sz w:val="32"/>
          <w:szCs w:val="32"/>
        </w:rPr>
        <w:t>级以上）；</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④效果图（应与村庄面貌相协调）</w:t>
      </w:r>
      <w:r w:rsidRPr="006F56E2">
        <w:rPr>
          <w:rFonts w:eastAsia="仿宋_GB2312" w:hint="eastAsia"/>
          <w:sz w:val="32"/>
          <w:szCs w:val="32"/>
        </w:rPr>
        <w:t>;</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⑤地勘报告</w:t>
      </w:r>
      <w:r w:rsidRPr="006F56E2">
        <w:rPr>
          <w:rFonts w:eastAsia="仿宋_GB2312" w:hint="eastAsia"/>
          <w:sz w:val="32"/>
          <w:szCs w:val="32"/>
        </w:rPr>
        <w:t>;</w:t>
      </w:r>
    </w:p>
    <w:p w:rsidR="00BA77E0" w:rsidRPr="006F56E2" w:rsidRDefault="005A049C" w:rsidP="00480C19">
      <w:pPr>
        <w:spacing w:line="540" w:lineRule="exact"/>
        <w:ind w:firstLineChars="200" w:firstLine="640"/>
        <w:rPr>
          <w:rFonts w:eastAsia="仿宋_GB2312"/>
          <w:sz w:val="32"/>
          <w:szCs w:val="32"/>
        </w:rPr>
      </w:pPr>
      <w:r w:rsidRPr="006F56E2">
        <w:rPr>
          <w:rFonts w:eastAsia="仿宋_GB2312"/>
          <w:sz w:val="32"/>
          <w:szCs w:val="32"/>
        </w:rPr>
        <w:fldChar w:fldCharType="begin"/>
      </w:r>
      <w:r w:rsidR="00BA77E0" w:rsidRPr="006F56E2">
        <w:rPr>
          <w:rFonts w:eastAsia="仿宋_GB2312"/>
          <w:sz w:val="32"/>
          <w:szCs w:val="32"/>
        </w:rPr>
        <w:instrText xml:space="preserve"> </w:instrText>
      </w:r>
      <w:r w:rsidR="00BA77E0" w:rsidRPr="006F56E2">
        <w:rPr>
          <w:rFonts w:eastAsia="仿宋_GB2312" w:hint="eastAsia"/>
          <w:sz w:val="32"/>
          <w:szCs w:val="32"/>
        </w:rPr>
        <w:instrText>= 6 \* GB3</w:instrText>
      </w:r>
      <w:r w:rsidR="00BA77E0" w:rsidRPr="006F56E2">
        <w:rPr>
          <w:rFonts w:eastAsia="仿宋_GB2312"/>
          <w:sz w:val="32"/>
          <w:szCs w:val="32"/>
        </w:rPr>
        <w:instrText xml:space="preserve"> </w:instrText>
      </w:r>
      <w:r w:rsidRPr="006F56E2">
        <w:rPr>
          <w:rFonts w:eastAsia="仿宋_GB2312"/>
          <w:sz w:val="32"/>
          <w:szCs w:val="32"/>
        </w:rPr>
        <w:fldChar w:fldCharType="separate"/>
      </w:r>
      <w:r w:rsidR="00BA77E0" w:rsidRPr="006F56E2">
        <w:rPr>
          <w:rFonts w:eastAsia="仿宋_GB2312" w:hint="eastAsia"/>
          <w:noProof/>
          <w:sz w:val="32"/>
          <w:szCs w:val="32"/>
        </w:rPr>
        <w:t>⑥</w:t>
      </w:r>
      <w:r w:rsidRPr="006F56E2">
        <w:rPr>
          <w:rFonts w:eastAsia="仿宋_GB2312"/>
          <w:sz w:val="32"/>
          <w:szCs w:val="32"/>
        </w:rPr>
        <w:fldChar w:fldCharType="end"/>
      </w:r>
      <w:r w:rsidR="00BA77E0" w:rsidRPr="006F56E2">
        <w:rPr>
          <w:rFonts w:eastAsia="仿宋_GB2312" w:hint="eastAsia"/>
          <w:sz w:val="32"/>
          <w:szCs w:val="32"/>
        </w:rPr>
        <w:t>设计单位、地勘单位营业执照及资质证书。</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注：施工图纸应加盖设计院出图章，建筑施工图加盖建筑师章，结构施工图加盖结构师章。</w:t>
      </w:r>
    </w:p>
    <w:p w:rsidR="00BA77E0" w:rsidRPr="006F56E2" w:rsidRDefault="00BA77E0" w:rsidP="00480C19">
      <w:pPr>
        <w:spacing w:line="540" w:lineRule="exact"/>
        <w:ind w:firstLineChars="200" w:firstLine="640"/>
        <w:rPr>
          <w:rFonts w:eastAsia="黑体"/>
          <w:sz w:val="32"/>
          <w:szCs w:val="32"/>
        </w:rPr>
      </w:pPr>
      <w:r w:rsidRPr="006F56E2">
        <w:rPr>
          <w:rFonts w:eastAsia="黑体" w:hint="eastAsia"/>
          <w:sz w:val="32"/>
          <w:szCs w:val="32"/>
        </w:rPr>
        <w:t>二、对施工单位的要求</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农房建设一定规模以上的（四层及四层以上或集中统建的），应由具备相应资质的施工企业承接施工，一定规模以下的可由建房村民自行选择农村建筑工匠或具备相应资质的施工企业承接施工。施工单位或业主应为施工人员或施工项目投保，具体要求如下：</w:t>
      </w:r>
    </w:p>
    <w:p w:rsidR="00BA77E0" w:rsidRPr="006F56E2" w:rsidRDefault="00BA77E0" w:rsidP="00480C19">
      <w:pPr>
        <w:spacing w:line="540" w:lineRule="exact"/>
        <w:ind w:firstLineChars="200" w:firstLine="640"/>
        <w:rPr>
          <w:rFonts w:eastAsia="楷体_GB2312"/>
          <w:sz w:val="32"/>
          <w:szCs w:val="32"/>
        </w:rPr>
      </w:pPr>
      <w:r w:rsidRPr="006F56E2">
        <w:rPr>
          <w:rFonts w:eastAsia="楷体_GB2312" w:hint="eastAsia"/>
          <w:sz w:val="32"/>
          <w:szCs w:val="32"/>
        </w:rPr>
        <w:lastRenderedPageBreak/>
        <w:t>对施工企业或农村工匠的要求</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①所有在磁灶辖区内从事农房建设的施工企业及农村建筑工匠均需到镇规建办备案，需要多项专业工种配合施工的工程，必须有相应专业工种工匠培训证书；</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②不得承接无设计图纸或未经依法批准的农房及其他工程；</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③对所承接工程，必须做到按合格的施工图施工，不得使用不符合工程质量要求的建筑材料和配件，不得使用明令禁止的施工器械，施工单位对所承接的农房建设工程的质量安全承担相关责任</w:t>
      </w:r>
      <w:r w:rsidR="009C52CD">
        <w:rPr>
          <w:rFonts w:eastAsia="仿宋_GB2312" w:hint="eastAsia"/>
          <w:sz w:val="32"/>
          <w:szCs w:val="32"/>
        </w:rPr>
        <w:t>；</w:t>
      </w:r>
      <w:r w:rsidRPr="006F56E2">
        <w:rPr>
          <w:rFonts w:eastAsia="仿宋_GB2312" w:hint="eastAsia"/>
          <w:sz w:val="32"/>
          <w:szCs w:val="32"/>
        </w:rPr>
        <w:t>施工企业应签署农房建设工程的质量安全承诺书；</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④承接农房建设项目，必须与业主签订书面《农房施工承包合同》，并为项目及所雇人员投保</w:t>
      </w:r>
      <w:r w:rsidR="009C52CD">
        <w:rPr>
          <w:rFonts w:eastAsia="仿宋_GB2312" w:hint="eastAsia"/>
          <w:sz w:val="32"/>
          <w:szCs w:val="32"/>
        </w:rPr>
        <w:t>。</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注：施工前，业主需进行施工备案，提交施工单位资质证书或农村工匠证复印件、现场负责人专业证书、施工合同复印件、施工人员或施工项目保险单复印件等。</w:t>
      </w:r>
    </w:p>
    <w:p w:rsidR="00BA77E0" w:rsidRPr="006F56E2" w:rsidRDefault="00BA77E0" w:rsidP="00480C19">
      <w:pPr>
        <w:spacing w:line="540" w:lineRule="exact"/>
        <w:ind w:firstLineChars="200" w:firstLine="640"/>
        <w:rPr>
          <w:rFonts w:eastAsia="黑体"/>
          <w:sz w:val="32"/>
          <w:szCs w:val="32"/>
        </w:rPr>
      </w:pPr>
      <w:r w:rsidRPr="006F56E2">
        <w:rPr>
          <w:rFonts w:eastAsia="黑体" w:hint="eastAsia"/>
          <w:sz w:val="32"/>
          <w:szCs w:val="32"/>
        </w:rPr>
        <w:t>三、对放样的要求</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危房翻建房屋拆除后或宅基地建设前，业主需申请放样方可实施建设，村级代办人负责收集材料及初审，并于审核通过当日将申请材料提交镇规建办窗口，窗口在收到申请材料后当场进行审核，审核通过的安排放样，定于每周二上午、每周五上午组织进行集中放样。</w:t>
      </w:r>
    </w:p>
    <w:p w:rsidR="00BA77E0" w:rsidRPr="006F56E2" w:rsidRDefault="00BA77E0" w:rsidP="00480C19">
      <w:pPr>
        <w:spacing w:line="540" w:lineRule="exact"/>
        <w:ind w:firstLineChars="200" w:firstLine="640"/>
        <w:rPr>
          <w:rFonts w:eastAsia="楷体_GB2312"/>
          <w:sz w:val="32"/>
          <w:szCs w:val="32"/>
        </w:rPr>
      </w:pPr>
      <w:r w:rsidRPr="006F56E2">
        <w:rPr>
          <w:rFonts w:eastAsia="楷体_GB2312" w:hint="eastAsia"/>
          <w:sz w:val="32"/>
          <w:szCs w:val="32"/>
        </w:rPr>
        <w:t>1</w:t>
      </w:r>
      <w:r w:rsidRPr="006F56E2">
        <w:rPr>
          <w:rFonts w:eastAsia="楷体_GB2312" w:hint="eastAsia"/>
          <w:sz w:val="32"/>
          <w:szCs w:val="32"/>
        </w:rPr>
        <w:t>．放样前要求</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危房翻建放样申请前，业主需将聘请有资质拆除单位将房屋整栋拆除，不得出现拆除一部分的情况，同步清理房前屋后临时搭盖（含厨房等附属建筑物、构筑物）。若出现一宅分多户审批的，拟翻建时间不一致的，也需先行进行拆除。</w:t>
      </w:r>
    </w:p>
    <w:p w:rsidR="00BA77E0" w:rsidRPr="006F56E2" w:rsidRDefault="00BA77E0" w:rsidP="00480C19">
      <w:pPr>
        <w:spacing w:line="540" w:lineRule="exact"/>
        <w:ind w:firstLineChars="200" w:firstLine="640"/>
        <w:rPr>
          <w:rFonts w:eastAsia="楷体_GB2312"/>
          <w:sz w:val="32"/>
          <w:szCs w:val="32"/>
        </w:rPr>
      </w:pPr>
      <w:r w:rsidRPr="006F56E2">
        <w:rPr>
          <w:rFonts w:eastAsia="楷体_GB2312" w:hint="eastAsia"/>
          <w:sz w:val="32"/>
          <w:szCs w:val="32"/>
        </w:rPr>
        <w:t>2</w:t>
      </w:r>
      <w:r w:rsidR="009C52CD">
        <w:rPr>
          <w:rFonts w:eastAsia="楷体_GB2312" w:hint="eastAsia"/>
          <w:sz w:val="32"/>
          <w:szCs w:val="32"/>
        </w:rPr>
        <w:t>．需提交材料</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①放样申请表</w:t>
      </w:r>
      <w:r w:rsidR="009C52CD">
        <w:rPr>
          <w:rFonts w:eastAsia="仿宋_GB2312" w:hint="eastAsia"/>
          <w:sz w:val="32"/>
          <w:szCs w:val="32"/>
        </w:rPr>
        <w:t>；</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②施工图设计材料（详见设计要求）</w:t>
      </w:r>
      <w:r w:rsidR="009C52CD">
        <w:rPr>
          <w:rFonts w:eastAsia="仿宋_GB2312" w:hint="eastAsia"/>
          <w:sz w:val="32"/>
          <w:szCs w:val="32"/>
        </w:rPr>
        <w:t>；</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③工程施工</w:t>
      </w:r>
      <w:r w:rsidR="0077014E">
        <w:rPr>
          <w:rFonts w:eastAsia="仿宋_GB2312" w:hint="eastAsia"/>
          <w:sz w:val="32"/>
          <w:szCs w:val="32"/>
        </w:rPr>
        <w:t>相关</w:t>
      </w:r>
      <w:r w:rsidRPr="006F56E2">
        <w:rPr>
          <w:rFonts w:eastAsia="仿宋_GB2312" w:hint="eastAsia"/>
          <w:sz w:val="32"/>
          <w:szCs w:val="32"/>
        </w:rPr>
        <w:t>材料（详见施工要求）。</w:t>
      </w:r>
    </w:p>
    <w:p w:rsidR="00BA77E0" w:rsidRPr="006F56E2" w:rsidRDefault="00BA77E0" w:rsidP="00480C19">
      <w:pPr>
        <w:spacing w:line="540" w:lineRule="exact"/>
        <w:ind w:firstLineChars="200" w:firstLine="640"/>
        <w:rPr>
          <w:rFonts w:eastAsia="仿宋_GB2312"/>
          <w:sz w:val="32"/>
          <w:szCs w:val="32"/>
        </w:rPr>
      </w:pPr>
      <w:r w:rsidRPr="006F56E2">
        <w:rPr>
          <w:rFonts w:eastAsia="楷体_GB2312" w:hint="eastAsia"/>
          <w:sz w:val="32"/>
          <w:szCs w:val="32"/>
        </w:rPr>
        <w:t>3</w:t>
      </w:r>
      <w:r w:rsidR="009C52CD">
        <w:rPr>
          <w:rFonts w:eastAsia="楷体_GB2312" w:hint="eastAsia"/>
          <w:sz w:val="32"/>
          <w:szCs w:val="32"/>
        </w:rPr>
        <w:t>．</w:t>
      </w:r>
      <w:r w:rsidRPr="006F56E2">
        <w:rPr>
          <w:rFonts w:eastAsia="仿宋_GB2312" w:hint="eastAsia"/>
          <w:sz w:val="32"/>
          <w:szCs w:val="32"/>
        </w:rPr>
        <w:t>放样过程要求</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现场放样完成后，规建办将建房审批信息在施工现场挂牌公示，张贴“农村自建房质量安全常识一张图”，并对业主及施工单位进行自建房安全常识教育，房屋业主负责公示牌及图纸</w:t>
      </w:r>
      <w:r w:rsidR="0077014E">
        <w:rPr>
          <w:rFonts w:eastAsia="仿宋_GB2312" w:hint="eastAsia"/>
          <w:sz w:val="32"/>
          <w:szCs w:val="32"/>
        </w:rPr>
        <w:t>的</w:t>
      </w:r>
      <w:r w:rsidRPr="006F56E2">
        <w:rPr>
          <w:rFonts w:eastAsia="仿宋_GB2312" w:hint="eastAsia"/>
          <w:sz w:val="32"/>
          <w:szCs w:val="32"/>
        </w:rPr>
        <w:t>日常维护</w:t>
      </w:r>
      <w:r w:rsidR="00A8631D">
        <w:rPr>
          <w:rFonts w:eastAsia="仿宋_GB2312" w:hint="eastAsia"/>
          <w:sz w:val="32"/>
          <w:szCs w:val="32"/>
        </w:rPr>
        <w:t>。</w:t>
      </w:r>
      <w:r w:rsidRPr="006F56E2">
        <w:rPr>
          <w:rFonts w:eastAsia="仿宋_GB2312" w:hint="eastAsia"/>
          <w:sz w:val="32"/>
          <w:szCs w:val="32"/>
        </w:rPr>
        <w:t>建设期间，任何单位或个人不得无故移除公示牌及图纸。</w:t>
      </w:r>
    </w:p>
    <w:p w:rsidR="00BA77E0" w:rsidRPr="006F56E2" w:rsidRDefault="00BA77E0" w:rsidP="00480C19">
      <w:pPr>
        <w:spacing w:line="540" w:lineRule="exact"/>
        <w:ind w:firstLineChars="200" w:firstLine="640"/>
        <w:rPr>
          <w:rFonts w:eastAsia="黑体"/>
          <w:sz w:val="32"/>
          <w:szCs w:val="32"/>
        </w:rPr>
      </w:pPr>
      <w:r w:rsidRPr="006F56E2">
        <w:rPr>
          <w:rFonts w:eastAsia="黑体" w:hint="eastAsia"/>
          <w:sz w:val="32"/>
          <w:szCs w:val="32"/>
        </w:rPr>
        <w:t>四、对施工过程的要求</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1</w:t>
      </w:r>
      <w:r w:rsidRPr="006F56E2">
        <w:rPr>
          <w:rFonts w:eastAsia="仿宋_GB2312" w:hint="eastAsia"/>
          <w:sz w:val="32"/>
          <w:szCs w:val="32"/>
        </w:rPr>
        <w:t>．施工期间，房屋业主及施工单位负责现场质量安全管控，在</w:t>
      </w:r>
      <w:r w:rsidR="0077014E">
        <w:rPr>
          <w:rFonts w:eastAsia="仿宋_GB2312" w:hint="eastAsia"/>
          <w:sz w:val="32"/>
          <w:szCs w:val="32"/>
        </w:rPr>
        <w:t>重</w:t>
      </w:r>
      <w:r w:rsidRPr="006F56E2">
        <w:rPr>
          <w:rFonts w:eastAsia="仿宋_GB2312" w:hint="eastAsia"/>
          <w:sz w:val="32"/>
          <w:szCs w:val="32"/>
        </w:rPr>
        <w:t>要节点（混凝土建筑）施工时，需提前通知网格管理员及镇规建办，网格管理员及规建办技术人员需在施工时到场进行指导；</w:t>
      </w:r>
    </w:p>
    <w:p w:rsidR="00BA77E0" w:rsidRPr="006F56E2" w:rsidRDefault="00BA77E0" w:rsidP="00480C19">
      <w:pPr>
        <w:spacing w:line="540" w:lineRule="exact"/>
        <w:ind w:firstLineChars="200" w:firstLine="640"/>
        <w:jc w:val="left"/>
        <w:rPr>
          <w:rFonts w:eastAsia="仿宋_GB2312"/>
          <w:kern w:val="0"/>
          <w:sz w:val="32"/>
          <w:szCs w:val="32"/>
        </w:rPr>
      </w:pPr>
      <w:r w:rsidRPr="006F56E2">
        <w:rPr>
          <w:rFonts w:eastAsia="仿宋_GB2312" w:hint="eastAsia"/>
          <w:sz w:val="32"/>
          <w:szCs w:val="32"/>
        </w:rPr>
        <w:t>2</w:t>
      </w:r>
      <w:r w:rsidRPr="006F56E2">
        <w:rPr>
          <w:rFonts w:eastAsia="仿宋_GB2312" w:hint="eastAsia"/>
          <w:sz w:val="32"/>
          <w:szCs w:val="32"/>
        </w:rPr>
        <w:t>．房屋主体竣工后，应同步进行外立面装修，鼓励条件成熟的村（社区）将“农村房屋外立面装修保证金”做法纳入村规民约，力争做到“全村无新增裸房”，</w:t>
      </w:r>
      <w:r w:rsidRPr="006F56E2">
        <w:rPr>
          <w:rFonts w:eastAsia="仿宋_GB2312" w:hint="eastAsia"/>
          <w:kern w:val="0"/>
          <w:sz w:val="32"/>
          <w:szCs w:val="32"/>
        </w:rPr>
        <w:t>提升农村房屋建筑风貌</w:t>
      </w:r>
      <w:r w:rsidR="009C52CD">
        <w:rPr>
          <w:rFonts w:eastAsia="仿宋_GB2312" w:hint="eastAsia"/>
          <w:kern w:val="0"/>
          <w:sz w:val="32"/>
          <w:szCs w:val="32"/>
        </w:rPr>
        <w:t>；</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3</w:t>
      </w:r>
      <w:r w:rsidRPr="006F56E2">
        <w:rPr>
          <w:rFonts w:eastAsia="仿宋_GB2312" w:hint="eastAsia"/>
          <w:sz w:val="32"/>
          <w:szCs w:val="32"/>
        </w:rPr>
        <w:t>．房屋竣工后，业主聘请第三方机构进行主体测量，并提交验收申请，镇规建办组织相关科室人员到场进行验收，验收通过的在《农房竣工验收表》上签字。</w:t>
      </w:r>
    </w:p>
    <w:p w:rsidR="00BA77E0" w:rsidRPr="006F56E2" w:rsidRDefault="00BA77E0" w:rsidP="00480C19">
      <w:pPr>
        <w:spacing w:line="540" w:lineRule="exact"/>
        <w:ind w:firstLineChars="200" w:firstLine="640"/>
        <w:rPr>
          <w:rFonts w:eastAsia="黑体"/>
          <w:sz w:val="32"/>
          <w:szCs w:val="32"/>
        </w:rPr>
      </w:pPr>
      <w:r w:rsidRPr="006F56E2">
        <w:rPr>
          <w:rFonts w:eastAsia="黑体" w:hint="eastAsia"/>
          <w:sz w:val="32"/>
          <w:szCs w:val="32"/>
        </w:rPr>
        <w:t>五、其他要求</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1</w:t>
      </w:r>
      <w:r w:rsidRPr="006F56E2">
        <w:rPr>
          <w:rFonts w:eastAsia="仿宋_GB2312" w:hint="eastAsia"/>
          <w:sz w:val="32"/>
          <w:szCs w:val="32"/>
        </w:rPr>
        <w:t>．规建办落实行业管理责任，依法对办理农房建设审批的项目质量安全实施监督管理；</w:t>
      </w:r>
      <w:r w:rsidR="0077014E">
        <w:rPr>
          <w:rFonts w:eastAsia="仿宋_GB2312" w:hint="eastAsia"/>
          <w:sz w:val="32"/>
          <w:szCs w:val="32"/>
        </w:rPr>
        <w:t>综合执法队</w:t>
      </w:r>
      <w:r w:rsidRPr="006F56E2">
        <w:rPr>
          <w:rFonts w:eastAsia="仿宋_GB2312" w:hint="eastAsia"/>
          <w:sz w:val="32"/>
          <w:szCs w:val="32"/>
        </w:rPr>
        <w:t>负责巡查农房建设过程是否移位、超面积等情况；各村（社区）、工作点将农房项目建设纳入网格化管理，指定专人负责日常管理，报送相关进度；业主及施工队应做好建筑安全相关工作，建设过程严格按施工规范执行</w:t>
      </w:r>
      <w:r w:rsidR="009C52CD">
        <w:rPr>
          <w:rFonts w:eastAsia="仿宋_GB2312" w:hint="eastAsia"/>
          <w:sz w:val="32"/>
          <w:szCs w:val="32"/>
        </w:rPr>
        <w:t>；</w:t>
      </w: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2</w:t>
      </w:r>
      <w:r w:rsidRPr="006F56E2">
        <w:rPr>
          <w:rFonts w:eastAsia="仿宋_GB2312" w:hint="eastAsia"/>
          <w:sz w:val="32"/>
          <w:szCs w:val="32"/>
        </w:rPr>
        <w:t>．施工企业可从《磁灶镇小额工程施工单位优选企业库》或《晋江市乡村工匠名录》中选择，也可自行联系有相应资质施工单位或个人；</w:t>
      </w:r>
    </w:p>
    <w:p w:rsidR="00BA77E0" w:rsidRPr="006F56E2" w:rsidRDefault="00BA77E0" w:rsidP="00480C19">
      <w:pPr>
        <w:spacing w:line="540" w:lineRule="exact"/>
        <w:ind w:firstLineChars="200" w:firstLine="640"/>
        <w:rPr>
          <w:rFonts w:eastAsia="仿宋_GB2312"/>
          <w:sz w:val="32"/>
          <w:szCs w:val="32"/>
        </w:rPr>
      </w:pPr>
      <w:r w:rsidRPr="006F56E2">
        <w:rPr>
          <w:rFonts w:eastAsia="黑体" w:hint="eastAsia"/>
          <w:sz w:val="32"/>
          <w:szCs w:val="32"/>
        </w:rPr>
        <w:t>3</w:t>
      </w:r>
      <w:r w:rsidRPr="006F56E2">
        <w:rPr>
          <w:rFonts w:eastAsia="黑体" w:hint="eastAsia"/>
          <w:sz w:val="32"/>
          <w:szCs w:val="32"/>
        </w:rPr>
        <w:t>．</w:t>
      </w:r>
      <w:r w:rsidRPr="006F56E2">
        <w:rPr>
          <w:rFonts w:eastAsia="仿宋_GB2312" w:hint="eastAsia"/>
          <w:sz w:val="32"/>
          <w:szCs w:val="32"/>
        </w:rPr>
        <w:t>本通知至发布之日起施行，试行期一年。</w:t>
      </w:r>
    </w:p>
    <w:p w:rsidR="00BA77E0" w:rsidRPr="006F56E2" w:rsidRDefault="00BA77E0" w:rsidP="00480C19">
      <w:pPr>
        <w:spacing w:line="540" w:lineRule="exact"/>
        <w:ind w:firstLineChars="200" w:firstLine="640"/>
        <w:rPr>
          <w:rFonts w:eastAsia="仿宋_GB2312"/>
          <w:sz w:val="32"/>
          <w:szCs w:val="32"/>
        </w:rPr>
      </w:pPr>
    </w:p>
    <w:p w:rsidR="00BA77E0" w:rsidRPr="006F56E2" w:rsidRDefault="00BA77E0" w:rsidP="00480C19">
      <w:pPr>
        <w:spacing w:line="540" w:lineRule="exact"/>
        <w:ind w:firstLineChars="200" w:firstLine="640"/>
        <w:rPr>
          <w:rFonts w:eastAsia="仿宋_GB2312"/>
          <w:sz w:val="32"/>
          <w:szCs w:val="32"/>
        </w:rPr>
      </w:pPr>
      <w:r w:rsidRPr="006F56E2">
        <w:rPr>
          <w:rFonts w:eastAsia="仿宋_GB2312" w:hint="eastAsia"/>
          <w:sz w:val="32"/>
          <w:szCs w:val="32"/>
        </w:rPr>
        <w:t>附件：</w:t>
      </w:r>
      <w:r w:rsidRPr="006F56E2">
        <w:rPr>
          <w:rFonts w:eastAsia="仿宋_GB2312" w:hint="eastAsia"/>
          <w:sz w:val="32"/>
          <w:szCs w:val="32"/>
        </w:rPr>
        <w:t>1</w:t>
      </w:r>
      <w:r w:rsidRPr="006F56E2">
        <w:rPr>
          <w:rFonts w:eastAsia="仿宋_GB2312" w:hint="eastAsia"/>
          <w:sz w:val="32"/>
          <w:szCs w:val="32"/>
        </w:rPr>
        <w:t>．晋江市磁灶镇农房建设领导小组名单</w:t>
      </w:r>
    </w:p>
    <w:p w:rsidR="00BA77E0" w:rsidRPr="006F56E2" w:rsidRDefault="00BA77E0" w:rsidP="00480C19">
      <w:pPr>
        <w:spacing w:line="540" w:lineRule="exact"/>
        <w:ind w:firstLineChars="500" w:firstLine="1600"/>
        <w:rPr>
          <w:rFonts w:eastAsia="仿宋_GB2312"/>
          <w:sz w:val="32"/>
          <w:szCs w:val="32"/>
        </w:rPr>
      </w:pPr>
      <w:r w:rsidRPr="006F56E2">
        <w:rPr>
          <w:rFonts w:eastAsia="仿宋_GB2312" w:hint="eastAsia"/>
          <w:sz w:val="32"/>
          <w:szCs w:val="32"/>
        </w:rPr>
        <w:t>2</w:t>
      </w:r>
      <w:r w:rsidRPr="006F56E2">
        <w:rPr>
          <w:rFonts w:eastAsia="仿宋_GB2312" w:hint="eastAsia"/>
          <w:sz w:val="32"/>
          <w:szCs w:val="32"/>
        </w:rPr>
        <w:t>．磁灶镇农房建设网格化管理人员名单</w:t>
      </w:r>
    </w:p>
    <w:p w:rsidR="00BA77E0" w:rsidRPr="006F56E2" w:rsidRDefault="00BA77E0" w:rsidP="00480C19">
      <w:pPr>
        <w:spacing w:line="540" w:lineRule="exact"/>
        <w:ind w:firstLineChars="500" w:firstLine="1600"/>
        <w:rPr>
          <w:rFonts w:eastAsia="仿宋_GB2312"/>
          <w:sz w:val="32"/>
          <w:szCs w:val="32"/>
        </w:rPr>
      </w:pPr>
      <w:r w:rsidRPr="006F56E2">
        <w:rPr>
          <w:rFonts w:eastAsia="仿宋_GB2312" w:hint="eastAsia"/>
          <w:sz w:val="32"/>
          <w:szCs w:val="32"/>
        </w:rPr>
        <w:t>3</w:t>
      </w:r>
      <w:r w:rsidR="009C52CD">
        <w:rPr>
          <w:rFonts w:eastAsia="仿宋_GB2312" w:hint="eastAsia"/>
          <w:sz w:val="32"/>
          <w:szCs w:val="32"/>
        </w:rPr>
        <w:t>．磁灶镇小额工程施工单位优选企业库</w:t>
      </w:r>
    </w:p>
    <w:p w:rsidR="00BA77E0" w:rsidRPr="006F56E2" w:rsidRDefault="00BA77E0" w:rsidP="00480C19">
      <w:pPr>
        <w:spacing w:line="540" w:lineRule="exact"/>
        <w:ind w:firstLineChars="500" w:firstLine="1600"/>
        <w:rPr>
          <w:rFonts w:eastAsia="仿宋_GB2312"/>
          <w:sz w:val="32"/>
          <w:szCs w:val="32"/>
        </w:rPr>
      </w:pPr>
      <w:r w:rsidRPr="006F56E2">
        <w:rPr>
          <w:rFonts w:eastAsia="仿宋_GB2312" w:hint="eastAsia"/>
          <w:sz w:val="32"/>
          <w:szCs w:val="32"/>
        </w:rPr>
        <w:t>4</w:t>
      </w:r>
      <w:r w:rsidR="009C52CD">
        <w:rPr>
          <w:rFonts w:eastAsia="仿宋_GB2312" w:hint="eastAsia"/>
          <w:sz w:val="32"/>
          <w:szCs w:val="32"/>
        </w:rPr>
        <w:t>．</w:t>
      </w:r>
      <w:r w:rsidRPr="006F56E2">
        <w:rPr>
          <w:rFonts w:eastAsia="仿宋_GB2312" w:hint="eastAsia"/>
          <w:sz w:val="32"/>
          <w:szCs w:val="32"/>
        </w:rPr>
        <w:t>晋江市乡村工匠名录（磁灶部分）</w:t>
      </w:r>
    </w:p>
    <w:p w:rsidR="00BA77E0" w:rsidRPr="006F56E2" w:rsidRDefault="00BA77E0" w:rsidP="00480C19">
      <w:pPr>
        <w:spacing w:line="540" w:lineRule="exact"/>
        <w:ind w:firstLineChars="500" w:firstLine="1600"/>
        <w:rPr>
          <w:rFonts w:eastAsia="仿宋_GB2312"/>
          <w:sz w:val="32"/>
          <w:szCs w:val="32"/>
        </w:rPr>
      </w:pPr>
      <w:r w:rsidRPr="006F56E2">
        <w:rPr>
          <w:rFonts w:eastAsia="仿宋_GB2312" w:hint="eastAsia"/>
          <w:sz w:val="32"/>
          <w:szCs w:val="32"/>
        </w:rPr>
        <w:t>5</w:t>
      </w:r>
      <w:r w:rsidRPr="006F56E2">
        <w:rPr>
          <w:rFonts w:eastAsia="仿宋_GB2312" w:hint="eastAsia"/>
          <w:sz w:val="32"/>
          <w:szCs w:val="32"/>
        </w:rPr>
        <w:t>．晋江市磁灶镇农房建设放样申请表</w:t>
      </w:r>
    </w:p>
    <w:p w:rsidR="007548FD" w:rsidRPr="006F56E2" w:rsidRDefault="007548FD" w:rsidP="00480C19">
      <w:pPr>
        <w:spacing w:line="540" w:lineRule="exact"/>
        <w:ind w:rightChars="600" w:right="1260" w:firstLine="646"/>
        <w:jc w:val="right"/>
        <w:rPr>
          <w:rFonts w:eastAsia="仿宋_GB2312"/>
          <w:sz w:val="32"/>
          <w:szCs w:val="32"/>
        </w:rPr>
      </w:pPr>
    </w:p>
    <w:p w:rsidR="007548FD" w:rsidRPr="006F56E2" w:rsidRDefault="007548FD" w:rsidP="00480C19">
      <w:pPr>
        <w:spacing w:line="540" w:lineRule="exact"/>
        <w:ind w:rightChars="600" w:right="1260" w:firstLine="646"/>
        <w:jc w:val="right"/>
        <w:rPr>
          <w:rFonts w:eastAsia="仿宋_GB2312"/>
          <w:sz w:val="32"/>
          <w:szCs w:val="32"/>
        </w:rPr>
      </w:pPr>
    </w:p>
    <w:p w:rsidR="00246F16" w:rsidRPr="006F56E2" w:rsidRDefault="00BA2881" w:rsidP="00480C19">
      <w:pPr>
        <w:spacing w:line="540" w:lineRule="exact"/>
        <w:ind w:rightChars="674" w:right="1415" w:firstLine="646"/>
        <w:jc w:val="right"/>
        <w:rPr>
          <w:rFonts w:eastAsia="仿宋_GB2312"/>
          <w:sz w:val="32"/>
          <w:szCs w:val="32"/>
        </w:rPr>
      </w:pPr>
      <w:r w:rsidRPr="006F56E2">
        <w:rPr>
          <w:rFonts w:eastAsia="仿宋_GB2312" w:hint="eastAsia"/>
          <w:sz w:val="32"/>
          <w:szCs w:val="32"/>
        </w:rPr>
        <w:t>晋江市</w:t>
      </w:r>
      <w:r w:rsidR="001E5D99" w:rsidRPr="006F56E2">
        <w:rPr>
          <w:rFonts w:eastAsia="仿宋_GB2312" w:hint="eastAsia"/>
          <w:sz w:val="32"/>
          <w:szCs w:val="32"/>
        </w:rPr>
        <w:t>磁灶镇人民政府</w:t>
      </w:r>
    </w:p>
    <w:p w:rsidR="00B27C9B" w:rsidRPr="006F56E2" w:rsidRDefault="007548FD" w:rsidP="00A27D69">
      <w:pPr>
        <w:spacing w:beforeLines="100" w:line="540" w:lineRule="exact"/>
        <w:ind w:rightChars="810" w:right="1701" w:firstLine="646"/>
        <w:jc w:val="right"/>
        <w:rPr>
          <w:rFonts w:eastAsia="仿宋_GB2312"/>
          <w:sz w:val="32"/>
          <w:szCs w:val="32"/>
        </w:rPr>
      </w:pPr>
      <w:r w:rsidRPr="006F56E2">
        <w:rPr>
          <w:rFonts w:eastAsia="仿宋_GB2312" w:hint="eastAsia"/>
          <w:sz w:val="32"/>
          <w:szCs w:val="32"/>
        </w:rPr>
        <w:t>20</w:t>
      </w:r>
      <w:r w:rsidR="002358A2" w:rsidRPr="006F56E2">
        <w:rPr>
          <w:rFonts w:eastAsia="仿宋_GB2312" w:hint="eastAsia"/>
          <w:sz w:val="32"/>
          <w:szCs w:val="32"/>
        </w:rPr>
        <w:t>2</w:t>
      </w:r>
      <w:r w:rsidR="007C5D9F" w:rsidRPr="006F56E2">
        <w:rPr>
          <w:rFonts w:eastAsia="仿宋_GB2312" w:hint="eastAsia"/>
          <w:sz w:val="32"/>
          <w:szCs w:val="32"/>
        </w:rPr>
        <w:t>1</w:t>
      </w:r>
      <w:r w:rsidRPr="006F56E2">
        <w:rPr>
          <w:rFonts w:eastAsia="仿宋_GB2312" w:hint="eastAsia"/>
          <w:sz w:val="32"/>
          <w:szCs w:val="32"/>
        </w:rPr>
        <w:t>年</w:t>
      </w:r>
      <w:r w:rsidR="004868C1">
        <w:rPr>
          <w:rFonts w:eastAsia="仿宋_GB2312" w:hint="eastAsia"/>
          <w:sz w:val="32"/>
          <w:szCs w:val="32"/>
        </w:rPr>
        <w:t>7</w:t>
      </w:r>
      <w:r w:rsidRPr="006F56E2">
        <w:rPr>
          <w:rFonts w:eastAsia="仿宋_GB2312" w:hint="eastAsia"/>
          <w:sz w:val="32"/>
          <w:szCs w:val="32"/>
        </w:rPr>
        <w:t>月</w:t>
      </w:r>
      <w:r w:rsidR="004868C1">
        <w:rPr>
          <w:rFonts w:eastAsia="仿宋_GB2312" w:hint="eastAsia"/>
          <w:sz w:val="32"/>
          <w:szCs w:val="32"/>
        </w:rPr>
        <w:t>29</w:t>
      </w:r>
      <w:r w:rsidRPr="006F56E2">
        <w:rPr>
          <w:rFonts w:eastAsia="仿宋_GB2312" w:hint="eastAsia"/>
          <w:sz w:val="32"/>
          <w:szCs w:val="32"/>
        </w:rPr>
        <w:t>日</w:t>
      </w:r>
    </w:p>
    <w:p w:rsidR="007548FD" w:rsidRPr="006F56E2" w:rsidRDefault="007548FD" w:rsidP="001B01B0">
      <w:pPr>
        <w:spacing w:line="600" w:lineRule="exact"/>
        <w:ind w:rightChars="800" w:right="1680" w:firstLine="646"/>
        <w:jc w:val="right"/>
        <w:rPr>
          <w:rFonts w:eastAsia="仿宋_GB2312"/>
          <w:sz w:val="32"/>
          <w:szCs w:val="32"/>
        </w:rPr>
      </w:pPr>
    </w:p>
    <w:p w:rsidR="007548FD" w:rsidRPr="006F56E2" w:rsidRDefault="007548FD" w:rsidP="001B01B0">
      <w:pPr>
        <w:spacing w:line="600" w:lineRule="exact"/>
        <w:ind w:rightChars="800" w:right="1680" w:firstLine="646"/>
        <w:jc w:val="right"/>
        <w:rPr>
          <w:rFonts w:eastAsia="仿宋_GB2312"/>
          <w:sz w:val="32"/>
          <w:szCs w:val="32"/>
        </w:rPr>
      </w:pPr>
    </w:p>
    <w:p w:rsidR="00480C19" w:rsidRPr="006F56E2" w:rsidRDefault="00480C19" w:rsidP="00480C19">
      <w:pPr>
        <w:spacing w:line="560" w:lineRule="exact"/>
        <w:rPr>
          <w:rFonts w:eastAsia="黑体"/>
          <w:sz w:val="32"/>
          <w:szCs w:val="32"/>
        </w:rPr>
      </w:pPr>
      <w:r w:rsidRPr="006F56E2">
        <w:rPr>
          <w:rFonts w:eastAsia="黑体" w:hint="eastAsia"/>
          <w:sz w:val="32"/>
          <w:szCs w:val="32"/>
        </w:rPr>
        <w:t>附件</w:t>
      </w:r>
      <w:r w:rsidRPr="006F56E2">
        <w:rPr>
          <w:rFonts w:eastAsia="黑体" w:hint="eastAsia"/>
          <w:sz w:val="32"/>
          <w:szCs w:val="32"/>
        </w:rPr>
        <w:t>1</w:t>
      </w:r>
    </w:p>
    <w:p w:rsidR="00907AEA" w:rsidRPr="006F56E2" w:rsidRDefault="00907AEA" w:rsidP="00480C19">
      <w:pPr>
        <w:spacing w:line="560" w:lineRule="exact"/>
        <w:rPr>
          <w:rFonts w:eastAsia="黑体"/>
          <w:sz w:val="32"/>
          <w:szCs w:val="32"/>
        </w:rPr>
      </w:pPr>
    </w:p>
    <w:p w:rsidR="00480C19" w:rsidRPr="006F56E2" w:rsidRDefault="00480C19" w:rsidP="00480C19">
      <w:pPr>
        <w:spacing w:line="600" w:lineRule="exact"/>
        <w:jc w:val="center"/>
        <w:rPr>
          <w:rFonts w:eastAsia="方正小标宋简体"/>
          <w:sz w:val="44"/>
          <w:szCs w:val="44"/>
        </w:rPr>
      </w:pPr>
      <w:r w:rsidRPr="006F56E2">
        <w:rPr>
          <w:rFonts w:eastAsia="方正小标宋简体" w:hint="eastAsia"/>
          <w:sz w:val="44"/>
          <w:szCs w:val="44"/>
        </w:rPr>
        <w:t>晋江市磁灶镇农房建设领导小组名单</w:t>
      </w:r>
    </w:p>
    <w:p w:rsidR="00480C19" w:rsidRPr="006F56E2" w:rsidRDefault="00480C19" w:rsidP="00480C19">
      <w:pPr>
        <w:spacing w:line="600" w:lineRule="exact"/>
        <w:rPr>
          <w:rFonts w:eastAsia="仿宋_GB2312"/>
          <w:sz w:val="32"/>
          <w:szCs w:val="32"/>
        </w:rPr>
      </w:pPr>
    </w:p>
    <w:p w:rsidR="00480C19" w:rsidRPr="006F56E2" w:rsidRDefault="00480C19" w:rsidP="00480C19">
      <w:pPr>
        <w:spacing w:line="500" w:lineRule="exact"/>
        <w:ind w:firstLineChars="200" w:firstLine="640"/>
        <w:rPr>
          <w:rFonts w:eastAsia="仿宋_GB2312"/>
          <w:sz w:val="32"/>
          <w:szCs w:val="32"/>
          <w:shd w:val="clear" w:color="auto" w:fill="FFFFFF"/>
        </w:rPr>
      </w:pPr>
      <w:r w:rsidRPr="006F56E2">
        <w:rPr>
          <w:rFonts w:eastAsia="仿宋_GB2312" w:hint="eastAsia"/>
          <w:sz w:val="32"/>
          <w:szCs w:val="32"/>
          <w:shd w:val="clear" w:color="auto" w:fill="FFFFFF"/>
        </w:rPr>
        <w:t>为更好的服务于镇村农房建设管理，</w:t>
      </w:r>
      <w:r w:rsidR="00A8631D">
        <w:rPr>
          <w:rFonts w:eastAsia="仿宋_GB2312" w:hint="eastAsia"/>
          <w:sz w:val="32"/>
          <w:szCs w:val="32"/>
          <w:shd w:val="clear" w:color="auto" w:fill="FFFFFF"/>
        </w:rPr>
        <w:t>经研究，</w:t>
      </w:r>
      <w:r w:rsidRPr="006F56E2">
        <w:rPr>
          <w:rFonts w:eastAsia="仿宋_GB2312" w:hint="eastAsia"/>
          <w:sz w:val="32"/>
          <w:szCs w:val="32"/>
          <w:shd w:val="clear" w:color="auto" w:fill="FFFFFF"/>
        </w:rPr>
        <w:t>决定成立领导小组，对项目规</w:t>
      </w:r>
      <w:r w:rsidR="00932B66">
        <w:rPr>
          <w:rFonts w:eastAsia="仿宋_GB2312" w:hint="eastAsia"/>
          <w:sz w:val="32"/>
          <w:szCs w:val="32"/>
          <w:shd w:val="clear" w:color="auto" w:fill="FFFFFF"/>
        </w:rPr>
        <w:t>划编制、用地审批、手续办理、建设验收等环节紧密跟进指导，</w:t>
      </w:r>
      <w:r w:rsidR="00A8631D">
        <w:rPr>
          <w:rFonts w:eastAsia="仿宋_GB2312" w:hint="eastAsia"/>
          <w:sz w:val="32"/>
          <w:szCs w:val="32"/>
          <w:shd w:val="clear" w:color="auto" w:fill="FFFFFF"/>
        </w:rPr>
        <w:t>具体成员</w:t>
      </w:r>
      <w:r w:rsidRPr="006F56E2">
        <w:rPr>
          <w:rFonts w:eastAsia="仿宋_GB2312" w:hint="eastAsia"/>
          <w:sz w:val="32"/>
          <w:szCs w:val="32"/>
          <w:shd w:val="clear" w:color="auto" w:fill="FFFFFF"/>
        </w:rPr>
        <w:t>名单如下</w:t>
      </w:r>
      <w:r w:rsidR="00932B66">
        <w:rPr>
          <w:rFonts w:eastAsia="仿宋_GB2312" w:hint="eastAsia"/>
          <w:sz w:val="32"/>
          <w:szCs w:val="32"/>
          <w:shd w:val="clear" w:color="auto" w:fill="FFFFFF"/>
        </w:rPr>
        <w:t>：</w:t>
      </w:r>
    </w:p>
    <w:p w:rsidR="00480C19" w:rsidRPr="006F56E2" w:rsidRDefault="00480C19" w:rsidP="00907AEA">
      <w:pPr>
        <w:spacing w:line="500" w:lineRule="exact"/>
        <w:ind w:firstLineChars="200" w:firstLine="640"/>
        <w:rPr>
          <w:rFonts w:eastAsia="仿宋_GB2312"/>
          <w:sz w:val="32"/>
          <w:szCs w:val="32"/>
        </w:rPr>
      </w:pPr>
      <w:r w:rsidRPr="006F56E2">
        <w:rPr>
          <w:rFonts w:eastAsia="仿宋_GB2312" w:hint="eastAsia"/>
          <w:sz w:val="32"/>
          <w:szCs w:val="32"/>
        </w:rPr>
        <w:t>组</w:t>
      </w:r>
      <w:r w:rsidRPr="006F56E2">
        <w:rPr>
          <w:rFonts w:eastAsia="仿宋_GB2312" w:hint="eastAsia"/>
          <w:sz w:val="32"/>
          <w:szCs w:val="32"/>
        </w:rPr>
        <w:t xml:space="preserve">      </w:t>
      </w:r>
      <w:r w:rsidRPr="006F56E2">
        <w:rPr>
          <w:rFonts w:eastAsia="仿宋_GB2312" w:hint="eastAsia"/>
          <w:sz w:val="32"/>
          <w:szCs w:val="32"/>
        </w:rPr>
        <w:t>长：张劲竹</w:t>
      </w:r>
      <w:r w:rsidRPr="006F56E2">
        <w:rPr>
          <w:rFonts w:eastAsia="仿宋_GB2312" w:hint="eastAsia"/>
          <w:sz w:val="32"/>
          <w:szCs w:val="32"/>
        </w:rPr>
        <w:t xml:space="preserve">  </w:t>
      </w:r>
      <w:r w:rsidRPr="006F56E2">
        <w:rPr>
          <w:rFonts w:eastAsia="仿宋_GB2312" w:hint="eastAsia"/>
          <w:sz w:val="32"/>
          <w:szCs w:val="32"/>
        </w:rPr>
        <w:t>镇党委书记</w:t>
      </w:r>
    </w:p>
    <w:p w:rsidR="00480C19" w:rsidRPr="006F56E2" w:rsidRDefault="00480C19" w:rsidP="00907AEA">
      <w:pPr>
        <w:spacing w:line="500" w:lineRule="exact"/>
        <w:ind w:firstLineChars="200" w:firstLine="640"/>
        <w:rPr>
          <w:rFonts w:eastAsia="仿宋_GB2312"/>
          <w:sz w:val="32"/>
          <w:szCs w:val="32"/>
        </w:rPr>
      </w:pPr>
      <w:r w:rsidRPr="006F56E2">
        <w:rPr>
          <w:rFonts w:eastAsia="仿宋_GB2312" w:hint="eastAsia"/>
          <w:sz w:val="32"/>
          <w:szCs w:val="32"/>
        </w:rPr>
        <w:t>常务副组长：蔡文卿</w:t>
      </w:r>
      <w:r w:rsidR="00907AEA" w:rsidRPr="006F56E2">
        <w:rPr>
          <w:rFonts w:eastAsia="仿宋_GB2312" w:hint="eastAsia"/>
          <w:sz w:val="32"/>
          <w:szCs w:val="32"/>
        </w:rPr>
        <w:t xml:space="preserve">  </w:t>
      </w:r>
      <w:r w:rsidR="00A27D69">
        <w:rPr>
          <w:rFonts w:eastAsia="仿宋_GB2312" w:hint="eastAsia"/>
          <w:sz w:val="32"/>
          <w:szCs w:val="32"/>
        </w:rPr>
        <w:t>镇</w:t>
      </w:r>
      <w:r w:rsidR="00A27D69" w:rsidRPr="006F56E2">
        <w:rPr>
          <w:rFonts w:eastAsia="仿宋_GB2312" w:hint="eastAsia"/>
          <w:sz w:val="32"/>
          <w:szCs w:val="32"/>
        </w:rPr>
        <w:t>党委</w:t>
      </w:r>
      <w:r w:rsidR="00A27D69">
        <w:rPr>
          <w:rFonts w:eastAsia="仿宋_GB2312" w:hint="eastAsia"/>
          <w:sz w:val="32"/>
          <w:szCs w:val="32"/>
        </w:rPr>
        <w:t>副</w:t>
      </w:r>
      <w:r w:rsidR="00A27D69" w:rsidRPr="006F56E2">
        <w:rPr>
          <w:rFonts w:eastAsia="仿宋_GB2312" w:hint="eastAsia"/>
          <w:sz w:val="32"/>
          <w:szCs w:val="32"/>
        </w:rPr>
        <w:t>书记</w:t>
      </w:r>
      <w:r w:rsidR="00A27D69">
        <w:rPr>
          <w:rFonts w:eastAsia="仿宋_GB2312" w:hint="eastAsia"/>
          <w:sz w:val="32"/>
          <w:szCs w:val="32"/>
        </w:rPr>
        <w:t>、</w:t>
      </w:r>
      <w:r w:rsidRPr="006F56E2">
        <w:rPr>
          <w:rFonts w:eastAsia="仿宋_GB2312" w:hint="eastAsia"/>
          <w:sz w:val="32"/>
          <w:szCs w:val="32"/>
        </w:rPr>
        <w:t>镇长</w:t>
      </w:r>
    </w:p>
    <w:p w:rsidR="00480C19" w:rsidRPr="006F56E2" w:rsidRDefault="00480C19" w:rsidP="00907AEA">
      <w:pPr>
        <w:spacing w:line="500" w:lineRule="exact"/>
        <w:ind w:firstLineChars="200" w:firstLine="640"/>
        <w:rPr>
          <w:rFonts w:eastAsia="仿宋_GB2312"/>
          <w:sz w:val="32"/>
          <w:szCs w:val="32"/>
        </w:rPr>
      </w:pPr>
      <w:r w:rsidRPr="006F56E2">
        <w:rPr>
          <w:rFonts w:eastAsia="仿宋_GB2312" w:hint="eastAsia"/>
          <w:sz w:val="32"/>
          <w:szCs w:val="32"/>
        </w:rPr>
        <w:t>副</w:t>
      </w:r>
      <w:r w:rsidRPr="006F56E2">
        <w:rPr>
          <w:rFonts w:eastAsia="仿宋_GB2312" w:hint="eastAsia"/>
          <w:sz w:val="32"/>
          <w:szCs w:val="32"/>
        </w:rPr>
        <w:t xml:space="preserve">  </w:t>
      </w:r>
      <w:r w:rsidRPr="006F56E2">
        <w:rPr>
          <w:rFonts w:eastAsia="仿宋_GB2312" w:hint="eastAsia"/>
          <w:sz w:val="32"/>
          <w:szCs w:val="32"/>
        </w:rPr>
        <w:t>组</w:t>
      </w:r>
      <w:r w:rsidRPr="006F56E2">
        <w:rPr>
          <w:rFonts w:eastAsia="仿宋_GB2312" w:hint="eastAsia"/>
          <w:sz w:val="32"/>
          <w:szCs w:val="32"/>
        </w:rPr>
        <w:t xml:space="preserve">  </w:t>
      </w:r>
      <w:r w:rsidRPr="006F56E2">
        <w:rPr>
          <w:rFonts w:eastAsia="仿宋_GB2312" w:hint="eastAsia"/>
          <w:sz w:val="32"/>
          <w:szCs w:val="32"/>
        </w:rPr>
        <w:t>长：陈奕忠</w:t>
      </w:r>
      <w:r w:rsidR="00907AEA" w:rsidRPr="006F56E2">
        <w:rPr>
          <w:rFonts w:eastAsia="仿宋_GB2312" w:hint="eastAsia"/>
          <w:sz w:val="32"/>
          <w:szCs w:val="32"/>
        </w:rPr>
        <w:t xml:space="preserve">  </w:t>
      </w:r>
      <w:r w:rsidRPr="006F56E2">
        <w:rPr>
          <w:rFonts w:eastAsia="仿宋_GB2312" w:hint="eastAsia"/>
          <w:sz w:val="32"/>
          <w:szCs w:val="32"/>
        </w:rPr>
        <w:t>镇党委副书记</w:t>
      </w:r>
    </w:p>
    <w:p w:rsidR="00480C19" w:rsidRPr="006F56E2" w:rsidRDefault="00480C19" w:rsidP="00907AEA">
      <w:pPr>
        <w:spacing w:line="500" w:lineRule="exact"/>
        <w:ind w:firstLineChars="800" w:firstLine="2560"/>
        <w:rPr>
          <w:rFonts w:eastAsia="仿宋_GB2312"/>
          <w:sz w:val="32"/>
          <w:szCs w:val="32"/>
        </w:rPr>
      </w:pPr>
      <w:r w:rsidRPr="006F56E2">
        <w:rPr>
          <w:rFonts w:eastAsia="仿宋_GB2312" w:hint="eastAsia"/>
          <w:sz w:val="32"/>
          <w:szCs w:val="32"/>
        </w:rPr>
        <w:t>庄晓东</w:t>
      </w:r>
      <w:r w:rsidR="00907AEA" w:rsidRPr="006F56E2">
        <w:rPr>
          <w:rFonts w:eastAsia="仿宋_GB2312" w:hint="eastAsia"/>
          <w:sz w:val="32"/>
          <w:szCs w:val="32"/>
        </w:rPr>
        <w:t xml:space="preserve">  </w:t>
      </w:r>
      <w:r w:rsidR="00A27D69">
        <w:rPr>
          <w:rFonts w:eastAsia="仿宋_GB2312" w:hint="eastAsia"/>
          <w:sz w:val="32"/>
          <w:szCs w:val="32"/>
        </w:rPr>
        <w:t>镇</w:t>
      </w:r>
      <w:r w:rsidRPr="006F56E2">
        <w:rPr>
          <w:rFonts w:eastAsia="仿宋_GB2312" w:hint="eastAsia"/>
          <w:sz w:val="32"/>
          <w:szCs w:val="32"/>
        </w:rPr>
        <w:t>政府副镇长人选</w:t>
      </w:r>
    </w:p>
    <w:p w:rsidR="00480C19" w:rsidRPr="006F56E2" w:rsidRDefault="00480C19" w:rsidP="00907AEA">
      <w:pPr>
        <w:spacing w:line="500" w:lineRule="exact"/>
        <w:ind w:firstLineChars="800" w:firstLine="2560"/>
        <w:rPr>
          <w:rFonts w:eastAsia="仿宋_GB2312"/>
          <w:sz w:val="32"/>
          <w:szCs w:val="32"/>
        </w:rPr>
      </w:pPr>
      <w:r w:rsidRPr="006F56E2">
        <w:rPr>
          <w:rFonts w:eastAsia="仿宋_GB2312" w:hint="eastAsia"/>
          <w:sz w:val="32"/>
          <w:szCs w:val="32"/>
        </w:rPr>
        <w:t>吴式宏</w:t>
      </w:r>
      <w:r w:rsidR="00907AEA" w:rsidRPr="006F56E2">
        <w:rPr>
          <w:rFonts w:eastAsia="仿宋_GB2312" w:hint="eastAsia"/>
          <w:sz w:val="32"/>
          <w:szCs w:val="32"/>
        </w:rPr>
        <w:t xml:space="preserve">  </w:t>
      </w:r>
      <w:r w:rsidR="00A27D69">
        <w:rPr>
          <w:rFonts w:eastAsia="仿宋_GB2312" w:hint="eastAsia"/>
          <w:sz w:val="32"/>
          <w:szCs w:val="32"/>
        </w:rPr>
        <w:t>镇</w:t>
      </w:r>
      <w:r w:rsidRPr="006F56E2">
        <w:rPr>
          <w:rFonts w:eastAsia="仿宋_GB2312" w:hint="eastAsia"/>
          <w:sz w:val="32"/>
          <w:szCs w:val="32"/>
        </w:rPr>
        <w:t>政府副镇长人选</w:t>
      </w:r>
    </w:p>
    <w:p w:rsidR="00480C19" w:rsidRPr="006F56E2" w:rsidRDefault="00480C19" w:rsidP="00907AEA">
      <w:pPr>
        <w:spacing w:line="500" w:lineRule="exact"/>
        <w:ind w:firstLineChars="800" w:firstLine="2560"/>
        <w:rPr>
          <w:rFonts w:eastAsia="仿宋_GB2312"/>
          <w:sz w:val="32"/>
          <w:szCs w:val="32"/>
        </w:rPr>
      </w:pPr>
      <w:r w:rsidRPr="006F56E2">
        <w:rPr>
          <w:rFonts w:eastAsia="仿宋_GB2312" w:hint="eastAsia"/>
          <w:sz w:val="32"/>
          <w:szCs w:val="32"/>
        </w:rPr>
        <w:t>林小虎</w:t>
      </w:r>
      <w:r w:rsidR="00907AEA" w:rsidRPr="006F56E2">
        <w:rPr>
          <w:rFonts w:eastAsia="仿宋_GB2312" w:hint="eastAsia"/>
          <w:sz w:val="32"/>
          <w:szCs w:val="32"/>
        </w:rPr>
        <w:t xml:space="preserve">  </w:t>
      </w:r>
      <w:r w:rsidRPr="006F56E2">
        <w:rPr>
          <w:rFonts w:eastAsia="仿宋_GB2312" w:hint="eastAsia"/>
          <w:sz w:val="32"/>
          <w:szCs w:val="32"/>
        </w:rPr>
        <w:t>镇综合执法队队长</w:t>
      </w:r>
    </w:p>
    <w:p w:rsidR="00480C19" w:rsidRPr="006F56E2" w:rsidRDefault="00480C19" w:rsidP="00907AEA">
      <w:pPr>
        <w:spacing w:line="500" w:lineRule="exact"/>
        <w:ind w:firstLineChars="250" w:firstLine="800"/>
        <w:rPr>
          <w:rFonts w:eastAsia="仿宋_GB2312"/>
          <w:sz w:val="32"/>
          <w:szCs w:val="32"/>
        </w:rPr>
      </w:pPr>
      <w:r w:rsidRPr="006F56E2">
        <w:rPr>
          <w:rFonts w:eastAsia="仿宋_GB2312" w:hint="eastAsia"/>
          <w:sz w:val="32"/>
          <w:szCs w:val="32"/>
        </w:rPr>
        <w:t>成</w:t>
      </w:r>
      <w:r w:rsidRPr="006F56E2">
        <w:rPr>
          <w:rFonts w:eastAsia="仿宋_GB2312" w:hint="eastAsia"/>
          <w:sz w:val="32"/>
          <w:szCs w:val="32"/>
        </w:rPr>
        <w:t xml:space="preserve">     </w:t>
      </w:r>
      <w:r w:rsidRPr="006F56E2">
        <w:rPr>
          <w:rFonts w:eastAsia="仿宋_GB2312" w:hint="eastAsia"/>
          <w:sz w:val="32"/>
          <w:szCs w:val="32"/>
        </w:rPr>
        <w:t>员：许荣富</w:t>
      </w:r>
      <w:r w:rsidR="00907AEA" w:rsidRPr="006F56E2">
        <w:rPr>
          <w:rFonts w:eastAsia="仿宋_GB2312" w:hint="eastAsia"/>
          <w:sz w:val="32"/>
          <w:szCs w:val="32"/>
        </w:rPr>
        <w:t xml:space="preserve">  </w:t>
      </w:r>
      <w:r w:rsidRPr="006F56E2">
        <w:rPr>
          <w:rFonts w:eastAsia="仿宋_GB2312" w:hint="eastAsia"/>
          <w:sz w:val="32"/>
          <w:szCs w:val="32"/>
        </w:rPr>
        <w:t>镇规划建设和管理办公室主任</w:t>
      </w:r>
    </w:p>
    <w:p w:rsidR="00480C19" w:rsidRPr="006F56E2" w:rsidRDefault="00480C19" w:rsidP="00907AEA">
      <w:pPr>
        <w:spacing w:line="500" w:lineRule="exact"/>
        <w:ind w:firstLineChars="800" w:firstLine="2560"/>
        <w:rPr>
          <w:rFonts w:eastAsia="仿宋_GB2312"/>
          <w:sz w:val="32"/>
          <w:szCs w:val="32"/>
        </w:rPr>
      </w:pPr>
      <w:r w:rsidRPr="006F56E2">
        <w:rPr>
          <w:rFonts w:eastAsia="仿宋_GB2312" w:hint="eastAsia"/>
          <w:sz w:val="32"/>
          <w:szCs w:val="32"/>
        </w:rPr>
        <w:t>陈友</w:t>
      </w:r>
      <w:r w:rsidR="009C52CD">
        <w:rPr>
          <w:rFonts w:eastAsia="仿宋_GB2312" w:hint="eastAsia"/>
          <w:sz w:val="32"/>
          <w:szCs w:val="32"/>
        </w:rPr>
        <w:t>俭</w:t>
      </w:r>
      <w:r w:rsidR="00907AEA" w:rsidRPr="006F56E2">
        <w:rPr>
          <w:rFonts w:eastAsia="仿宋_GB2312" w:hint="eastAsia"/>
          <w:sz w:val="32"/>
          <w:szCs w:val="32"/>
        </w:rPr>
        <w:t xml:space="preserve">  </w:t>
      </w:r>
      <w:r w:rsidRPr="006F56E2">
        <w:rPr>
          <w:rFonts w:eastAsia="仿宋_GB2312" w:hint="eastAsia"/>
          <w:sz w:val="32"/>
          <w:szCs w:val="32"/>
        </w:rPr>
        <w:t>镇国土资源所所长</w:t>
      </w:r>
    </w:p>
    <w:p w:rsidR="00907AEA" w:rsidRPr="006F56E2" w:rsidRDefault="00480C19" w:rsidP="00907AEA">
      <w:pPr>
        <w:spacing w:line="500" w:lineRule="exact"/>
        <w:ind w:firstLineChars="800" w:firstLine="2560"/>
        <w:rPr>
          <w:rFonts w:eastAsia="仿宋_GB2312"/>
          <w:sz w:val="32"/>
          <w:szCs w:val="32"/>
        </w:rPr>
      </w:pPr>
      <w:r w:rsidRPr="006F56E2">
        <w:rPr>
          <w:rFonts w:eastAsia="仿宋_GB2312" w:hint="eastAsia"/>
          <w:sz w:val="32"/>
          <w:szCs w:val="32"/>
        </w:rPr>
        <w:t>高荣斌</w:t>
      </w:r>
      <w:r w:rsidR="00907AEA" w:rsidRPr="006F56E2">
        <w:rPr>
          <w:rFonts w:eastAsia="仿宋_GB2312" w:hint="eastAsia"/>
          <w:sz w:val="32"/>
          <w:szCs w:val="32"/>
        </w:rPr>
        <w:t xml:space="preserve">  </w:t>
      </w:r>
      <w:r w:rsidRPr="006F56E2">
        <w:rPr>
          <w:rFonts w:eastAsia="仿宋_GB2312" w:hint="eastAsia"/>
          <w:sz w:val="32"/>
          <w:szCs w:val="32"/>
        </w:rPr>
        <w:t>镇经济发展服务中心农业农村发</w:t>
      </w:r>
    </w:p>
    <w:p w:rsidR="00907AEA" w:rsidRPr="006F56E2" w:rsidRDefault="00480C19" w:rsidP="00907AEA">
      <w:pPr>
        <w:spacing w:line="500" w:lineRule="exact"/>
        <w:ind w:firstLineChars="1200" w:firstLine="3840"/>
        <w:rPr>
          <w:rFonts w:eastAsia="仿宋_GB2312"/>
          <w:sz w:val="32"/>
          <w:szCs w:val="32"/>
        </w:rPr>
      </w:pPr>
      <w:r w:rsidRPr="006F56E2">
        <w:rPr>
          <w:rFonts w:eastAsia="仿宋_GB2312" w:hint="eastAsia"/>
          <w:sz w:val="32"/>
          <w:szCs w:val="32"/>
        </w:rPr>
        <w:t>展科科长、经济发展和改革办公</w:t>
      </w:r>
    </w:p>
    <w:p w:rsidR="00907AEA" w:rsidRPr="006F56E2" w:rsidRDefault="00480C19" w:rsidP="00907AEA">
      <w:pPr>
        <w:spacing w:line="500" w:lineRule="exact"/>
        <w:ind w:firstLineChars="1200" w:firstLine="3840"/>
        <w:rPr>
          <w:rFonts w:eastAsia="仿宋_GB2312"/>
          <w:sz w:val="32"/>
          <w:szCs w:val="32"/>
        </w:rPr>
      </w:pPr>
      <w:r w:rsidRPr="006F56E2">
        <w:rPr>
          <w:rFonts w:eastAsia="仿宋_GB2312" w:hint="eastAsia"/>
          <w:sz w:val="32"/>
          <w:szCs w:val="32"/>
        </w:rPr>
        <w:t>室副主任、规划建设和管理办公</w:t>
      </w:r>
    </w:p>
    <w:p w:rsidR="00480C19" w:rsidRPr="006F56E2" w:rsidRDefault="00480C19" w:rsidP="00907AEA">
      <w:pPr>
        <w:spacing w:line="500" w:lineRule="exact"/>
        <w:ind w:firstLineChars="1200" w:firstLine="3840"/>
        <w:rPr>
          <w:rFonts w:eastAsia="仿宋_GB2312"/>
          <w:sz w:val="32"/>
          <w:szCs w:val="32"/>
        </w:rPr>
      </w:pPr>
      <w:r w:rsidRPr="006F56E2">
        <w:rPr>
          <w:rFonts w:eastAsia="仿宋_GB2312" w:hint="eastAsia"/>
          <w:sz w:val="32"/>
          <w:szCs w:val="32"/>
        </w:rPr>
        <w:t>室副主任</w:t>
      </w:r>
    </w:p>
    <w:p w:rsidR="00480C19" w:rsidRPr="006F56E2" w:rsidRDefault="00480C19" w:rsidP="00907AEA">
      <w:pPr>
        <w:spacing w:line="500" w:lineRule="exact"/>
        <w:ind w:firstLineChars="800" w:firstLine="2560"/>
        <w:rPr>
          <w:rFonts w:eastAsia="仿宋_GB2312"/>
          <w:sz w:val="32"/>
          <w:szCs w:val="32"/>
        </w:rPr>
      </w:pPr>
      <w:r w:rsidRPr="006F56E2">
        <w:rPr>
          <w:rFonts w:eastAsia="仿宋_GB2312" w:hint="eastAsia"/>
          <w:sz w:val="32"/>
          <w:szCs w:val="32"/>
        </w:rPr>
        <w:t>林荣奖</w:t>
      </w:r>
      <w:r w:rsidR="00907AEA" w:rsidRPr="006F56E2">
        <w:rPr>
          <w:rFonts w:eastAsia="仿宋_GB2312" w:hint="eastAsia"/>
          <w:sz w:val="32"/>
          <w:szCs w:val="32"/>
        </w:rPr>
        <w:t xml:space="preserve">  </w:t>
      </w:r>
      <w:r w:rsidRPr="006F56E2">
        <w:rPr>
          <w:rFonts w:eastAsia="仿宋_GB2312" w:hint="eastAsia"/>
          <w:sz w:val="32"/>
          <w:szCs w:val="32"/>
        </w:rPr>
        <w:t>镇经济发展和改革办公室科员</w:t>
      </w:r>
    </w:p>
    <w:p w:rsidR="00480C19" w:rsidRPr="006F56E2" w:rsidRDefault="00480C19" w:rsidP="00907AEA">
      <w:pPr>
        <w:spacing w:line="500" w:lineRule="exact"/>
        <w:ind w:firstLineChars="800" w:firstLine="2560"/>
        <w:rPr>
          <w:rFonts w:eastAsia="仿宋_GB2312"/>
          <w:sz w:val="32"/>
          <w:szCs w:val="32"/>
        </w:rPr>
      </w:pPr>
      <w:r w:rsidRPr="006F56E2">
        <w:rPr>
          <w:rFonts w:eastAsia="仿宋_GB2312" w:hint="eastAsia"/>
          <w:sz w:val="32"/>
          <w:szCs w:val="32"/>
        </w:rPr>
        <w:t>蔡清白</w:t>
      </w:r>
      <w:r w:rsidR="00907AEA" w:rsidRPr="006F56E2">
        <w:rPr>
          <w:rFonts w:eastAsia="仿宋_GB2312" w:hint="eastAsia"/>
          <w:sz w:val="32"/>
          <w:szCs w:val="32"/>
        </w:rPr>
        <w:t xml:space="preserve">  </w:t>
      </w:r>
      <w:r w:rsidRPr="006F56E2">
        <w:rPr>
          <w:rFonts w:eastAsia="仿宋_GB2312" w:hint="eastAsia"/>
          <w:sz w:val="32"/>
          <w:szCs w:val="32"/>
        </w:rPr>
        <w:t>镇国土资源所科员</w:t>
      </w:r>
    </w:p>
    <w:p w:rsidR="00480C19" w:rsidRPr="006F56E2" w:rsidRDefault="00480C19" w:rsidP="00907AEA">
      <w:pPr>
        <w:spacing w:line="500" w:lineRule="exact"/>
        <w:ind w:firstLineChars="800" w:firstLine="2560"/>
        <w:rPr>
          <w:rFonts w:eastAsia="仿宋_GB2312"/>
          <w:sz w:val="32"/>
          <w:szCs w:val="32"/>
        </w:rPr>
      </w:pPr>
      <w:r w:rsidRPr="006F56E2">
        <w:rPr>
          <w:rFonts w:eastAsia="仿宋_GB2312" w:hint="eastAsia"/>
          <w:sz w:val="32"/>
          <w:szCs w:val="32"/>
        </w:rPr>
        <w:t>杨奕奇</w:t>
      </w:r>
      <w:r w:rsidR="00907AEA" w:rsidRPr="006F56E2">
        <w:rPr>
          <w:rFonts w:eastAsia="仿宋_GB2312" w:hint="eastAsia"/>
          <w:sz w:val="32"/>
          <w:szCs w:val="32"/>
        </w:rPr>
        <w:t xml:space="preserve">  </w:t>
      </w:r>
      <w:r w:rsidRPr="006F56E2">
        <w:rPr>
          <w:rFonts w:eastAsia="仿宋_GB2312" w:hint="eastAsia"/>
          <w:sz w:val="32"/>
          <w:szCs w:val="32"/>
        </w:rPr>
        <w:t>镇国土资源所科员</w:t>
      </w:r>
    </w:p>
    <w:p w:rsidR="00480C19" w:rsidRPr="006F56E2" w:rsidRDefault="00480C19" w:rsidP="00907AEA">
      <w:pPr>
        <w:spacing w:line="500" w:lineRule="exact"/>
        <w:ind w:firstLineChars="800" w:firstLine="2560"/>
        <w:rPr>
          <w:rFonts w:eastAsia="仿宋_GB2312"/>
          <w:spacing w:val="-10"/>
          <w:sz w:val="32"/>
          <w:szCs w:val="32"/>
        </w:rPr>
      </w:pPr>
      <w:r w:rsidRPr="006F56E2">
        <w:rPr>
          <w:rFonts w:eastAsia="仿宋_GB2312" w:hint="eastAsia"/>
          <w:sz w:val="32"/>
          <w:szCs w:val="32"/>
        </w:rPr>
        <w:t>吴加明</w:t>
      </w:r>
      <w:r w:rsidR="00907AEA" w:rsidRPr="006F56E2">
        <w:rPr>
          <w:rFonts w:eastAsia="仿宋_GB2312" w:hint="eastAsia"/>
          <w:sz w:val="32"/>
          <w:szCs w:val="32"/>
        </w:rPr>
        <w:t xml:space="preserve"> </w:t>
      </w:r>
      <w:r w:rsidRPr="006F56E2">
        <w:rPr>
          <w:rFonts w:eastAsia="仿宋_GB2312" w:hint="eastAsia"/>
          <w:sz w:val="32"/>
          <w:szCs w:val="32"/>
        </w:rPr>
        <w:t xml:space="preserve"> </w:t>
      </w:r>
      <w:r w:rsidRPr="006F56E2">
        <w:rPr>
          <w:rFonts w:eastAsia="仿宋_GB2312" w:hint="eastAsia"/>
          <w:spacing w:val="-10"/>
          <w:sz w:val="32"/>
          <w:szCs w:val="32"/>
        </w:rPr>
        <w:t>镇规划建设和管理办公室工作人员</w:t>
      </w:r>
    </w:p>
    <w:p w:rsidR="00480C19" w:rsidRPr="006F56E2" w:rsidRDefault="00480C19" w:rsidP="00907AEA">
      <w:pPr>
        <w:spacing w:line="500" w:lineRule="exact"/>
        <w:ind w:firstLineChars="800" w:firstLine="2560"/>
        <w:rPr>
          <w:rFonts w:eastAsia="仿宋_GB2312"/>
          <w:sz w:val="32"/>
          <w:szCs w:val="32"/>
        </w:rPr>
      </w:pPr>
      <w:r w:rsidRPr="006F56E2">
        <w:rPr>
          <w:rFonts w:eastAsia="仿宋_GB2312" w:hint="eastAsia"/>
          <w:sz w:val="32"/>
          <w:szCs w:val="32"/>
        </w:rPr>
        <w:t>蔡新宪</w:t>
      </w:r>
      <w:r w:rsidR="00907AEA" w:rsidRPr="006F56E2">
        <w:rPr>
          <w:rFonts w:eastAsia="仿宋_GB2312" w:hint="eastAsia"/>
          <w:sz w:val="32"/>
          <w:szCs w:val="32"/>
        </w:rPr>
        <w:t xml:space="preserve">  </w:t>
      </w:r>
      <w:r w:rsidRPr="006F56E2">
        <w:rPr>
          <w:rFonts w:eastAsia="仿宋_GB2312" w:hint="eastAsia"/>
          <w:spacing w:val="-10"/>
          <w:sz w:val="32"/>
          <w:szCs w:val="32"/>
        </w:rPr>
        <w:t>镇规划建设和管理办公室工作人员</w:t>
      </w:r>
    </w:p>
    <w:p w:rsidR="00480C19" w:rsidRPr="006F56E2" w:rsidRDefault="00480C19" w:rsidP="00907AEA">
      <w:pPr>
        <w:spacing w:line="500" w:lineRule="exact"/>
        <w:ind w:firstLineChars="800" w:firstLine="2560"/>
        <w:rPr>
          <w:rFonts w:eastAsia="仿宋_GB2312"/>
          <w:sz w:val="32"/>
          <w:szCs w:val="32"/>
        </w:rPr>
      </w:pPr>
      <w:r w:rsidRPr="006F56E2">
        <w:rPr>
          <w:rFonts w:eastAsia="仿宋_GB2312" w:hint="eastAsia"/>
          <w:sz w:val="32"/>
          <w:szCs w:val="32"/>
        </w:rPr>
        <w:t>黄华娟</w:t>
      </w:r>
      <w:r w:rsidR="00907AEA" w:rsidRPr="006F56E2">
        <w:rPr>
          <w:rFonts w:eastAsia="仿宋_GB2312" w:hint="eastAsia"/>
          <w:sz w:val="32"/>
          <w:szCs w:val="32"/>
        </w:rPr>
        <w:t xml:space="preserve">  </w:t>
      </w:r>
      <w:r w:rsidRPr="006F56E2">
        <w:rPr>
          <w:rFonts w:eastAsia="仿宋_GB2312" w:hint="eastAsia"/>
          <w:spacing w:val="-10"/>
          <w:sz w:val="32"/>
          <w:szCs w:val="32"/>
        </w:rPr>
        <w:t>镇规划建设和管理办公室工作人员</w:t>
      </w:r>
    </w:p>
    <w:p w:rsidR="00907AEA" w:rsidRPr="006F56E2" w:rsidRDefault="00907AEA" w:rsidP="00480C19">
      <w:pPr>
        <w:spacing w:line="560" w:lineRule="exact"/>
        <w:rPr>
          <w:rFonts w:eastAsia="黑体"/>
          <w:sz w:val="32"/>
          <w:szCs w:val="32"/>
        </w:rPr>
      </w:pPr>
    </w:p>
    <w:p w:rsidR="004C4B5B" w:rsidRPr="006F56E2" w:rsidRDefault="00480C19" w:rsidP="004C4B5B">
      <w:pPr>
        <w:spacing w:line="560" w:lineRule="exact"/>
        <w:rPr>
          <w:rFonts w:eastAsia="黑体"/>
          <w:sz w:val="32"/>
          <w:szCs w:val="32"/>
        </w:rPr>
      </w:pPr>
      <w:r w:rsidRPr="006F56E2">
        <w:rPr>
          <w:rFonts w:eastAsia="黑体" w:hint="eastAsia"/>
          <w:sz w:val="32"/>
          <w:szCs w:val="32"/>
        </w:rPr>
        <w:t>附件</w:t>
      </w:r>
      <w:r w:rsidRPr="006F56E2">
        <w:rPr>
          <w:rFonts w:eastAsia="黑体" w:hint="eastAsia"/>
          <w:sz w:val="32"/>
          <w:szCs w:val="32"/>
        </w:rPr>
        <w:t>2</w:t>
      </w:r>
    </w:p>
    <w:p w:rsidR="004C4B5B" w:rsidRPr="006F56E2" w:rsidRDefault="004C4B5B" w:rsidP="004C4B5B">
      <w:pPr>
        <w:spacing w:line="560" w:lineRule="exact"/>
        <w:rPr>
          <w:rFonts w:eastAsia="黑体"/>
          <w:sz w:val="32"/>
          <w:szCs w:val="32"/>
        </w:rPr>
      </w:pPr>
    </w:p>
    <w:p w:rsidR="00792868" w:rsidRPr="004D0132" w:rsidRDefault="004D0132" w:rsidP="00A27D69">
      <w:pPr>
        <w:spacing w:afterLines="100" w:line="560" w:lineRule="exact"/>
        <w:jc w:val="center"/>
        <w:rPr>
          <w:rFonts w:ascii="方正小标宋简体" w:eastAsia="方正小标宋简体"/>
          <w:sz w:val="44"/>
          <w:szCs w:val="44"/>
        </w:rPr>
      </w:pPr>
      <w:r w:rsidRPr="004D0132">
        <w:rPr>
          <w:rFonts w:ascii="方正小标宋简体" w:eastAsia="方正小标宋简体" w:hint="eastAsia"/>
          <w:sz w:val="44"/>
          <w:szCs w:val="44"/>
        </w:rPr>
        <w:t>磁灶镇农房建设网格化管理人员名单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837"/>
        <w:gridCol w:w="983"/>
        <w:gridCol w:w="433"/>
        <w:gridCol w:w="1533"/>
        <w:gridCol w:w="1432"/>
        <w:gridCol w:w="1951"/>
        <w:gridCol w:w="1396"/>
      </w:tblGrid>
      <w:tr w:rsidR="00907AEA" w:rsidRPr="006F56E2" w:rsidTr="004D0132">
        <w:trPr>
          <w:trHeight w:val="831"/>
          <w:tblHeader/>
        </w:trPr>
        <w:tc>
          <w:tcPr>
            <w:tcW w:w="488" w:type="pct"/>
            <w:shd w:val="solid" w:color="FFFFFF" w:fill="auto"/>
            <w:vAlign w:val="center"/>
          </w:tcPr>
          <w:p w:rsidR="00480C19" w:rsidRPr="006F56E2" w:rsidRDefault="00480C19" w:rsidP="004C4B5B">
            <w:pPr>
              <w:autoSpaceDE w:val="0"/>
              <w:autoSpaceDN w:val="0"/>
              <w:adjustRightInd w:val="0"/>
              <w:spacing w:line="360" w:lineRule="exact"/>
              <w:jc w:val="center"/>
              <w:rPr>
                <w:rFonts w:eastAsia="黑体" w:cs="仿宋_GB2312"/>
                <w:color w:val="000000"/>
                <w:kern w:val="0"/>
                <w:sz w:val="24"/>
                <w:szCs w:val="24"/>
              </w:rPr>
            </w:pPr>
            <w:r w:rsidRPr="006F56E2">
              <w:rPr>
                <w:rFonts w:eastAsia="黑体" w:hAnsi="黑体" w:cs="仿宋_GB2312" w:hint="eastAsia"/>
                <w:color w:val="000000"/>
                <w:kern w:val="0"/>
                <w:sz w:val="24"/>
                <w:szCs w:val="24"/>
              </w:rPr>
              <w:t>工作点</w:t>
            </w:r>
          </w:p>
        </w:tc>
        <w:tc>
          <w:tcPr>
            <w:tcW w:w="827" w:type="pct"/>
            <w:gridSpan w:val="2"/>
            <w:shd w:val="solid" w:color="FFFFFF" w:fill="auto"/>
            <w:vAlign w:val="center"/>
          </w:tcPr>
          <w:p w:rsidR="00480C19" w:rsidRPr="006F56E2" w:rsidRDefault="00480C19" w:rsidP="004C4B5B">
            <w:pPr>
              <w:autoSpaceDE w:val="0"/>
              <w:autoSpaceDN w:val="0"/>
              <w:adjustRightInd w:val="0"/>
              <w:spacing w:line="360" w:lineRule="exact"/>
              <w:jc w:val="center"/>
              <w:rPr>
                <w:rFonts w:eastAsia="黑体" w:cs="仿宋_GB2312"/>
                <w:color w:val="000000"/>
                <w:kern w:val="0"/>
                <w:sz w:val="24"/>
                <w:szCs w:val="24"/>
              </w:rPr>
            </w:pPr>
            <w:r w:rsidRPr="006F56E2">
              <w:rPr>
                <w:rFonts w:eastAsia="黑体" w:hAnsi="黑体" w:cs="仿宋_GB2312" w:hint="eastAsia"/>
                <w:color w:val="000000"/>
                <w:kern w:val="0"/>
                <w:sz w:val="24"/>
                <w:szCs w:val="24"/>
              </w:rPr>
              <w:t>村（社区）</w:t>
            </w:r>
          </w:p>
        </w:tc>
        <w:tc>
          <w:tcPr>
            <w:tcW w:w="895" w:type="pct"/>
            <w:shd w:val="solid" w:color="FFFFFF" w:fill="auto"/>
            <w:vAlign w:val="center"/>
          </w:tcPr>
          <w:p w:rsidR="00480C19" w:rsidRPr="006F56E2" w:rsidRDefault="00480C19" w:rsidP="004C4B5B">
            <w:pPr>
              <w:autoSpaceDE w:val="0"/>
              <w:autoSpaceDN w:val="0"/>
              <w:adjustRightInd w:val="0"/>
              <w:spacing w:line="360" w:lineRule="exact"/>
              <w:jc w:val="center"/>
              <w:rPr>
                <w:rFonts w:eastAsia="黑体" w:cs="仿宋_GB2312"/>
                <w:color w:val="000000"/>
                <w:kern w:val="0"/>
                <w:sz w:val="24"/>
                <w:szCs w:val="24"/>
              </w:rPr>
            </w:pPr>
            <w:r w:rsidRPr="006F56E2">
              <w:rPr>
                <w:rFonts w:eastAsia="黑体" w:hAnsi="黑体" w:cs="仿宋_GB2312" w:hint="eastAsia"/>
                <w:color w:val="000000"/>
                <w:kern w:val="0"/>
                <w:sz w:val="24"/>
                <w:szCs w:val="24"/>
              </w:rPr>
              <w:t>网格数</w:t>
            </w:r>
          </w:p>
        </w:tc>
        <w:tc>
          <w:tcPr>
            <w:tcW w:w="836" w:type="pct"/>
            <w:shd w:val="solid" w:color="FFFFFF" w:fill="auto"/>
            <w:vAlign w:val="center"/>
          </w:tcPr>
          <w:p w:rsidR="00480C19" w:rsidRPr="006F56E2" w:rsidRDefault="00480C19" w:rsidP="004C4B5B">
            <w:pPr>
              <w:autoSpaceDE w:val="0"/>
              <w:autoSpaceDN w:val="0"/>
              <w:adjustRightInd w:val="0"/>
              <w:spacing w:line="360" w:lineRule="exact"/>
              <w:jc w:val="center"/>
              <w:rPr>
                <w:rFonts w:eastAsia="黑体" w:cs="仿宋_GB2312"/>
                <w:color w:val="000000"/>
                <w:kern w:val="0"/>
                <w:sz w:val="24"/>
                <w:szCs w:val="24"/>
              </w:rPr>
            </w:pPr>
            <w:r w:rsidRPr="006F56E2">
              <w:rPr>
                <w:rFonts w:eastAsia="黑体" w:hAnsi="黑体" w:cs="仿宋_GB2312" w:hint="eastAsia"/>
                <w:color w:val="000000"/>
                <w:kern w:val="0"/>
                <w:sz w:val="24"/>
                <w:szCs w:val="24"/>
              </w:rPr>
              <w:t>网格员（以村两委担任）</w:t>
            </w:r>
          </w:p>
        </w:tc>
        <w:tc>
          <w:tcPr>
            <w:tcW w:w="1139" w:type="pct"/>
            <w:shd w:val="solid" w:color="FFFFFF" w:fill="auto"/>
            <w:vAlign w:val="center"/>
          </w:tcPr>
          <w:p w:rsidR="00480C19" w:rsidRPr="006F56E2" w:rsidRDefault="00480C19" w:rsidP="004C4B5B">
            <w:pPr>
              <w:autoSpaceDE w:val="0"/>
              <w:autoSpaceDN w:val="0"/>
              <w:adjustRightInd w:val="0"/>
              <w:spacing w:line="360" w:lineRule="exact"/>
              <w:jc w:val="center"/>
              <w:rPr>
                <w:rFonts w:eastAsia="黑体" w:cs="仿宋_GB2312"/>
                <w:color w:val="000000"/>
                <w:kern w:val="0"/>
                <w:sz w:val="24"/>
                <w:szCs w:val="24"/>
              </w:rPr>
            </w:pPr>
            <w:r w:rsidRPr="006F56E2">
              <w:rPr>
                <w:rFonts w:eastAsia="黑体" w:hAnsi="黑体" w:cs="仿宋_GB2312" w:hint="eastAsia"/>
                <w:color w:val="000000"/>
                <w:kern w:val="0"/>
                <w:sz w:val="24"/>
                <w:szCs w:val="24"/>
              </w:rPr>
              <w:t>职务</w:t>
            </w:r>
          </w:p>
        </w:tc>
        <w:tc>
          <w:tcPr>
            <w:tcW w:w="815" w:type="pct"/>
            <w:shd w:val="solid" w:color="FFFFFF" w:fill="auto"/>
            <w:vAlign w:val="center"/>
          </w:tcPr>
          <w:p w:rsidR="00480C19" w:rsidRPr="006F56E2" w:rsidRDefault="00480C19" w:rsidP="004C4B5B">
            <w:pPr>
              <w:autoSpaceDE w:val="0"/>
              <w:autoSpaceDN w:val="0"/>
              <w:adjustRightInd w:val="0"/>
              <w:spacing w:line="360" w:lineRule="exact"/>
              <w:jc w:val="center"/>
              <w:rPr>
                <w:rFonts w:eastAsia="黑体" w:cs="仿宋_GB2312"/>
                <w:color w:val="000000"/>
                <w:kern w:val="0"/>
                <w:sz w:val="24"/>
                <w:szCs w:val="24"/>
              </w:rPr>
            </w:pPr>
            <w:r w:rsidRPr="006F56E2">
              <w:rPr>
                <w:rFonts w:eastAsia="黑体" w:hAnsi="黑体" w:cs="仿宋_GB2312" w:hint="eastAsia"/>
                <w:color w:val="000000"/>
                <w:kern w:val="0"/>
                <w:sz w:val="24"/>
                <w:szCs w:val="24"/>
              </w:rPr>
              <w:t>联系方式</w:t>
            </w:r>
          </w:p>
        </w:tc>
      </w:tr>
      <w:tr w:rsidR="00907AEA" w:rsidRPr="006F56E2" w:rsidTr="00932B66">
        <w:trPr>
          <w:trHeight w:val="293"/>
        </w:trPr>
        <w:tc>
          <w:tcPr>
            <w:tcW w:w="488" w:type="pct"/>
            <w:vMerge w:val="restar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磁灶点</w:t>
            </w:r>
          </w:p>
        </w:tc>
        <w:tc>
          <w:tcPr>
            <w:tcW w:w="574" w:type="pct"/>
            <w:vMerge w:val="restar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磁灶社区</w:t>
            </w: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吴自勇</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一肩挑</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13905069158</w:t>
            </w:r>
          </w:p>
        </w:tc>
      </w:tr>
      <w:tr w:rsidR="00907AEA" w:rsidRPr="006F56E2" w:rsidTr="00932B66">
        <w:trPr>
          <w:trHeight w:val="254"/>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吴敬章</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13905965589</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3</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吴家宗</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13905075438</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4</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吴海源</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18120689177</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5</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吴海滨</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13590558828</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6</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吴溪</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13905963356</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7</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吴文彬</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13905079230</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8</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第六网格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吴聪河</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15396563382</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9</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第七网格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王素女</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支委兼副主任</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13489351525</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10</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第八网格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吴山水</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13905085918</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11</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第九网格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吴婉玉</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13505007963</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12</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第十网格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吴友鹏</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17758792468</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w:t>
            </w:r>
          </w:p>
        </w:tc>
        <w:tc>
          <w:tcPr>
            <w:tcW w:w="895" w:type="pct"/>
            <w:shd w:val="solid" w:color="FFFFFF" w:fill="auto"/>
            <w:vAlign w:val="center"/>
          </w:tcPr>
          <w:p w:rsidR="00907AEA" w:rsidRPr="006F56E2" w:rsidRDefault="00907AEA" w:rsidP="004D0132">
            <w:pPr>
              <w:autoSpaceDE w:val="0"/>
              <w:autoSpaceDN w:val="0"/>
              <w:adjustRightInd w:val="0"/>
              <w:spacing w:line="380" w:lineRule="exact"/>
              <w:ind w:leftChars="-50" w:left="-105" w:rightChars="-50" w:right="-105"/>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第三、八网格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吴敏珠</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专职网格员</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15059523855</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14</w:t>
            </w:r>
          </w:p>
        </w:tc>
        <w:tc>
          <w:tcPr>
            <w:tcW w:w="895" w:type="pct"/>
            <w:shd w:val="solid" w:color="FFFFFF" w:fill="auto"/>
            <w:vAlign w:val="center"/>
          </w:tcPr>
          <w:p w:rsidR="00907AEA" w:rsidRPr="006F56E2" w:rsidRDefault="00907AEA" w:rsidP="004D0132">
            <w:pPr>
              <w:autoSpaceDE w:val="0"/>
              <w:autoSpaceDN w:val="0"/>
              <w:adjustRightInd w:val="0"/>
              <w:spacing w:line="380" w:lineRule="exact"/>
              <w:ind w:leftChars="-50" w:left="-105" w:rightChars="-50" w:right="-105"/>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第一、二网格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吴新萍</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专职网格员</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13799215205</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w:t>
            </w:r>
          </w:p>
        </w:tc>
        <w:tc>
          <w:tcPr>
            <w:tcW w:w="895" w:type="pct"/>
            <w:shd w:val="solid" w:color="FFFFFF" w:fill="auto"/>
            <w:vAlign w:val="center"/>
          </w:tcPr>
          <w:p w:rsidR="00907AEA" w:rsidRPr="006F56E2" w:rsidRDefault="00907AEA" w:rsidP="004D0132">
            <w:pPr>
              <w:autoSpaceDE w:val="0"/>
              <w:autoSpaceDN w:val="0"/>
              <w:adjustRightInd w:val="0"/>
              <w:spacing w:line="380" w:lineRule="exact"/>
              <w:ind w:leftChars="-50" w:left="-105" w:rightChars="-50" w:right="-105"/>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第六、九网格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赖燕婷</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专职网格员</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13489291019</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16</w:t>
            </w:r>
          </w:p>
        </w:tc>
        <w:tc>
          <w:tcPr>
            <w:tcW w:w="895" w:type="pct"/>
            <w:shd w:val="solid" w:color="FFFFFF" w:fill="auto"/>
            <w:vAlign w:val="center"/>
          </w:tcPr>
          <w:p w:rsidR="00907AEA" w:rsidRPr="006F56E2" w:rsidRDefault="00907AEA" w:rsidP="004D0132">
            <w:pPr>
              <w:autoSpaceDE w:val="0"/>
              <w:autoSpaceDN w:val="0"/>
              <w:adjustRightInd w:val="0"/>
              <w:spacing w:line="380" w:lineRule="exact"/>
              <w:ind w:leftChars="-50" w:left="-105" w:rightChars="-50" w:right="-105"/>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第五、十网格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杨莲年</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专职网格员</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15985904663</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17</w:t>
            </w:r>
          </w:p>
        </w:tc>
        <w:tc>
          <w:tcPr>
            <w:tcW w:w="895" w:type="pct"/>
            <w:shd w:val="solid" w:color="FFFFFF" w:fill="auto"/>
            <w:vAlign w:val="center"/>
          </w:tcPr>
          <w:p w:rsidR="00907AEA" w:rsidRPr="006F56E2" w:rsidRDefault="00907AEA" w:rsidP="004D0132">
            <w:pPr>
              <w:autoSpaceDE w:val="0"/>
              <w:autoSpaceDN w:val="0"/>
              <w:adjustRightInd w:val="0"/>
              <w:spacing w:line="380" w:lineRule="exact"/>
              <w:ind w:leftChars="-50" w:left="-105" w:rightChars="-50" w:right="-105"/>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第四、七网格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吴雪玲</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专职网格员</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13459533740</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下灶村</w:t>
            </w: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吴炳煊</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书记</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13906993789</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19</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吴景伟</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主任</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13505949719</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20</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吴明星</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13959955208</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21</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吴声钧</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13506053797</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22</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吴秋强</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13905058596</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23</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李剑秋</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85519568</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24</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吴培基</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13489222222</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25</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唐玉丽</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13675937788</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26</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唐明星</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13905086555</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27</w:t>
            </w:r>
          </w:p>
        </w:tc>
        <w:tc>
          <w:tcPr>
            <w:tcW w:w="89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唐家谦</w:t>
            </w:r>
          </w:p>
        </w:tc>
        <w:tc>
          <w:tcPr>
            <w:tcW w:w="1139"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4D0132">
            <w:pPr>
              <w:autoSpaceDE w:val="0"/>
              <w:autoSpaceDN w:val="0"/>
              <w:adjustRightInd w:val="0"/>
              <w:spacing w:line="38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15093160999</w:t>
            </w:r>
          </w:p>
        </w:tc>
      </w:tr>
      <w:tr w:rsidR="00907AEA" w:rsidRPr="006F56E2" w:rsidTr="00932B66">
        <w:trPr>
          <w:trHeight w:val="230"/>
        </w:trPr>
        <w:tc>
          <w:tcPr>
            <w:tcW w:w="488" w:type="pct"/>
            <w:vMerge w:val="restart"/>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大埔点</w:t>
            </w:r>
          </w:p>
        </w:tc>
        <w:tc>
          <w:tcPr>
            <w:tcW w:w="574" w:type="pct"/>
            <w:vMerge w:val="restar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大埔村</w:t>
            </w: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28</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吴金程</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一肩挑</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13905059199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29</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吴清水</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副书记兼副主任</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13505958919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30</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吴建阳（主）</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13905070531</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31</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吴志明</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18805959199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32</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吴进平</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18750527115</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33</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吴建平</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18259530202</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34</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吴声超（主）</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18959754189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35</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第六网格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吴友鹏</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13505057711</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36</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第六网格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吴玉配</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13774803167</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37</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第七网格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吴培芬</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15060923577</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38</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第八网格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吴清霖</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13489220311</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39</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w:t>
            </w:r>
            <w:r w:rsidRPr="006F56E2">
              <w:rPr>
                <w:rFonts w:eastAsia="仿宋_GB2312" w:cs="仿宋_GB2312"/>
                <w:color w:val="000000"/>
                <w:kern w:val="0"/>
                <w:sz w:val="24"/>
                <w:szCs w:val="24"/>
              </w:rPr>
              <w:t>1-4</w:t>
            </w:r>
            <w:r w:rsidRPr="006F56E2">
              <w:rPr>
                <w:rFonts w:eastAsia="仿宋_GB2312" w:cs="仿宋_GB2312" w:hint="eastAsia"/>
                <w:color w:val="000000"/>
                <w:kern w:val="0"/>
                <w:sz w:val="24"/>
                <w:szCs w:val="24"/>
              </w:rPr>
              <w:t>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吴琼珠</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专职网格员</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13599944910</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40</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w:t>
            </w:r>
            <w:r w:rsidRPr="006F56E2">
              <w:rPr>
                <w:rFonts w:eastAsia="仿宋_GB2312" w:cs="仿宋_GB2312"/>
                <w:color w:val="000000"/>
                <w:kern w:val="0"/>
                <w:sz w:val="24"/>
                <w:szCs w:val="24"/>
              </w:rPr>
              <w:t>5-8</w:t>
            </w:r>
            <w:r w:rsidRPr="006F56E2">
              <w:rPr>
                <w:rFonts w:eastAsia="仿宋_GB2312" w:cs="仿宋_GB2312" w:hint="eastAsia"/>
                <w:color w:val="000000"/>
                <w:kern w:val="0"/>
                <w:sz w:val="24"/>
                <w:szCs w:val="24"/>
              </w:rPr>
              <w:t>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吴玲玲</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专职网格员</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15805072926</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前尾村</w:t>
            </w: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41</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陈孟建</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书记</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13905979373</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42</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王爱民</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支委兼主任</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13901171975</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43</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王</w:t>
            </w:r>
            <w:r w:rsidRPr="006F56E2">
              <w:rPr>
                <w:rFonts w:hAnsi="宋体" w:cs="宋体" w:hint="eastAsia"/>
                <w:color w:val="000000"/>
                <w:kern w:val="0"/>
                <w:sz w:val="24"/>
                <w:szCs w:val="24"/>
              </w:rPr>
              <w:t>礽</w:t>
            </w:r>
            <w:r w:rsidRPr="006F56E2">
              <w:rPr>
                <w:rFonts w:eastAsia="仿宋_GB2312" w:hAnsi="仿宋_GB2312" w:cs="仿宋_GB2312" w:hint="eastAsia"/>
                <w:color w:val="000000"/>
                <w:kern w:val="0"/>
                <w:sz w:val="24"/>
                <w:szCs w:val="24"/>
              </w:rPr>
              <w:t>场</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13774892818</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44</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尤丽荣</w:t>
            </w:r>
          </w:p>
        </w:tc>
        <w:tc>
          <w:tcPr>
            <w:tcW w:w="1139" w:type="pct"/>
            <w:shd w:val="solid" w:color="FFFFFF" w:fill="auto"/>
            <w:vAlign w:val="center"/>
          </w:tcPr>
          <w:p w:rsidR="00907AEA" w:rsidRPr="006F56E2" w:rsidRDefault="00907AEA" w:rsidP="004C4B5B">
            <w:pPr>
              <w:autoSpaceDE w:val="0"/>
              <w:autoSpaceDN w:val="0"/>
              <w:adjustRightInd w:val="0"/>
              <w:spacing w:line="370" w:lineRule="exact"/>
              <w:ind w:leftChars="-50" w:left="-105" w:rightChars="-50" w:right="-105"/>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15959554158</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45</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李金斗</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13599752865</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46</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王英小</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13905950081</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47</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王永富</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13559516262</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洋宅村</w:t>
            </w: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48</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李永川</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书记</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18638039999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49</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李志忠</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主任</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13162161687</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50</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李长春</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13313875781</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51</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李金魁</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13819999232</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52</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吴碧云</w:t>
            </w:r>
          </w:p>
        </w:tc>
        <w:tc>
          <w:tcPr>
            <w:tcW w:w="1139" w:type="pct"/>
            <w:shd w:val="solid" w:color="FFFFFF" w:fill="auto"/>
            <w:vAlign w:val="center"/>
          </w:tcPr>
          <w:p w:rsidR="00907AEA" w:rsidRPr="006F56E2" w:rsidRDefault="00907AEA" w:rsidP="004C4B5B">
            <w:pPr>
              <w:autoSpaceDE w:val="0"/>
              <w:autoSpaceDN w:val="0"/>
              <w:adjustRightInd w:val="0"/>
              <w:spacing w:line="370" w:lineRule="exact"/>
              <w:ind w:leftChars="-50" w:left="-105" w:rightChars="-50" w:right="-105"/>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18959991682</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53</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李锡明</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13957658975</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54</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李锦成</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13960232793</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907AEA" w:rsidRPr="006F56E2" w:rsidRDefault="00907AEA" w:rsidP="004C4B5B">
            <w:pPr>
              <w:autoSpaceDE w:val="0"/>
              <w:autoSpaceDN w:val="0"/>
              <w:adjustRightInd w:val="0"/>
              <w:spacing w:line="370" w:lineRule="exact"/>
              <w:ind w:leftChars="-50" w:left="-105" w:rightChars="-50" w:right="-105"/>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延泽社区</w:t>
            </w: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55</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吴文德</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一肩挑</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13805957219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56</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吴德章</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18159230065</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57</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吴志祥</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13752386422</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58</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吴锦辉</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13805960756</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59</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吴永远</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支委兼副主任</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18988528989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60</w:t>
            </w:r>
          </w:p>
        </w:tc>
        <w:tc>
          <w:tcPr>
            <w:tcW w:w="89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张彩蓉</w:t>
            </w:r>
          </w:p>
        </w:tc>
        <w:tc>
          <w:tcPr>
            <w:tcW w:w="1139"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18120602998</w:t>
            </w:r>
          </w:p>
        </w:tc>
      </w:tr>
      <w:tr w:rsidR="00907AEA" w:rsidRPr="006F56E2" w:rsidTr="00932B66">
        <w:trPr>
          <w:trHeight w:val="230"/>
        </w:trPr>
        <w:tc>
          <w:tcPr>
            <w:tcW w:w="488" w:type="pct"/>
            <w:vMerge w:val="restart"/>
            <w:shd w:val="solid" w:color="FFFFFF" w:fill="auto"/>
            <w:vAlign w:val="center"/>
          </w:tcPr>
          <w:p w:rsidR="004C4B5B"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下官</w:t>
            </w:r>
          </w:p>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路点</w:t>
            </w:r>
          </w:p>
        </w:tc>
        <w:tc>
          <w:tcPr>
            <w:tcW w:w="574" w:type="pct"/>
            <w:vMerge w:val="restart"/>
            <w:shd w:val="solid" w:color="FFFFFF" w:fill="auto"/>
            <w:vAlign w:val="center"/>
          </w:tcPr>
          <w:p w:rsidR="00907AEA" w:rsidRPr="006F56E2" w:rsidRDefault="00907AEA" w:rsidP="004D0132">
            <w:pPr>
              <w:autoSpaceDE w:val="0"/>
              <w:autoSpaceDN w:val="0"/>
              <w:adjustRightInd w:val="0"/>
              <w:spacing w:line="370" w:lineRule="exact"/>
              <w:ind w:leftChars="-50" w:left="-105" w:rightChars="-50" w:right="-105"/>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下官路村</w:t>
            </w: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61</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吴文跃</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副书记兼主任</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13905959564</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62</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吴耀霖</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15860485607</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63</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吴耀霖</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15860485607</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64</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吴建彬</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13905980681</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65</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吴新阳</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18959999062</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66</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吴信金</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13506095716</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67</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吴燕姑（主）</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13850718882</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68</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吴聪伟（辅）</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13338575708</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69</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第六网格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吴清芳</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15985927300</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岭畔村</w:t>
            </w: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70</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吴顺金</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一肩挑</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15880723333</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71</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吴雄达</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13905083982</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72</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吴吉祥</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13805950893</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73</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吴火星</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18905064469</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74</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吴碧梅</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13505059182</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75</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吴铭伟</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15805956757</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76</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吴友焕</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13788804664</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77</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吴友德</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13880335678</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78</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第七网格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吴春婵</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18050880874</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w:t>
            </w:r>
            <w:r w:rsidRPr="006F56E2">
              <w:rPr>
                <w:rFonts w:hAnsi="宋体" w:cs="宋体" w:hint="eastAsia"/>
                <w:color w:val="000000"/>
                <w:kern w:val="0"/>
                <w:sz w:val="24"/>
                <w:szCs w:val="24"/>
              </w:rPr>
              <w:t>垵</w:t>
            </w:r>
            <w:r w:rsidRPr="006F56E2">
              <w:rPr>
                <w:rFonts w:eastAsia="仿宋_GB2312" w:hAnsi="仿宋_GB2312" w:cs="仿宋_GB2312" w:hint="eastAsia"/>
                <w:color w:val="000000"/>
                <w:kern w:val="0"/>
                <w:sz w:val="24"/>
                <w:szCs w:val="24"/>
              </w:rPr>
              <w:t>村</w:t>
            </w: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79</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陈树森</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一肩挑</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13905059582</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80</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陈志坚</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13358561318</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81</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陈树荣</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13799216630</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82</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谢运玲</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13559426135</w:t>
            </w:r>
          </w:p>
        </w:tc>
      </w:tr>
      <w:tr w:rsidR="00907AEA" w:rsidRPr="006F56E2" w:rsidTr="00932B66">
        <w:trPr>
          <w:trHeight w:val="230"/>
        </w:trPr>
        <w:tc>
          <w:tcPr>
            <w:tcW w:w="488"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83</w:t>
            </w:r>
          </w:p>
        </w:tc>
        <w:tc>
          <w:tcPr>
            <w:tcW w:w="89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陈溪湖</w:t>
            </w:r>
          </w:p>
        </w:tc>
        <w:tc>
          <w:tcPr>
            <w:tcW w:w="1139"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18965692076</w:t>
            </w:r>
          </w:p>
        </w:tc>
      </w:tr>
      <w:tr w:rsidR="004C4B5B" w:rsidRPr="006F56E2" w:rsidTr="00932B66">
        <w:trPr>
          <w:trHeight w:val="230"/>
        </w:trPr>
        <w:tc>
          <w:tcPr>
            <w:tcW w:w="488" w:type="pct"/>
            <w:vMerge w:val="restar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钱坡点</w:t>
            </w:r>
          </w:p>
        </w:tc>
        <w:tc>
          <w:tcPr>
            <w:tcW w:w="574" w:type="pct"/>
            <w:vMerge w:val="restar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钱坡村</w:t>
            </w:r>
          </w:p>
        </w:tc>
        <w:tc>
          <w:tcPr>
            <w:tcW w:w="253"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84</w:t>
            </w:r>
          </w:p>
        </w:tc>
        <w:tc>
          <w:tcPr>
            <w:tcW w:w="89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苏建法</w:t>
            </w:r>
          </w:p>
        </w:tc>
        <w:tc>
          <w:tcPr>
            <w:tcW w:w="1139"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书记</w:t>
            </w:r>
          </w:p>
        </w:tc>
        <w:tc>
          <w:tcPr>
            <w:tcW w:w="81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13805943138</w:t>
            </w:r>
          </w:p>
        </w:tc>
      </w:tr>
      <w:tr w:rsidR="004C4B5B" w:rsidRPr="006F56E2" w:rsidTr="00932B66">
        <w:trPr>
          <w:trHeight w:val="230"/>
        </w:trPr>
        <w:tc>
          <w:tcPr>
            <w:tcW w:w="488"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85</w:t>
            </w:r>
          </w:p>
        </w:tc>
        <w:tc>
          <w:tcPr>
            <w:tcW w:w="89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苏学良</w:t>
            </w:r>
          </w:p>
        </w:tc>
        <w:tc>
          <w:tcPr>
            <w:tcW w:w="1139"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副书记兼主任</w:t>
            </w:r>
          </w:p>
        </w:tc>
        <w:tc>
          <w:tcPr>
            <w:tcW w:w="81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13506954446</w:t>
            </w:r>
          </w:p>
        </w:tc>
      </w:tr>
      <w:tr w:rsidR="004C4B5B" w:rsidRPr="006F56E2" w:rsidTr="00932B66">
        <w:trPr>
          <w:trHeight w:val="450"/>
        </w:trPr>
        <w:tc>
          <w:tcPr>
            <w:tcW w:w="488"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86</w:t>
            </w:r>
          </w:p>
        </w:tc>
        <w:tc>
          <w:tcPr>
            <w:tcW w:w="89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苏立桥（主）</w:t>
            </w:r>
          </w:p>
        </w:tc>
        <w:tc>
          <w:tcPr>
            <w:tcW w:w="1139"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13905058443</w:t>
            </w:r>
          </w:p>
        </w:tc>
      </w:tr>
      <w:tr w:rsidR="004C4B5B" w:rsidRPr="006F56E2" w:rsidTr="00932B66">
        <w:trPr>
          <w:trHeight w:val="366"/>
        </w:trPr>
        <w:tc>
          <w:tcPr>
            <w:tcW w:w="488"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87</w:t>
            </w:r>
          </w:p>
        </w:tc>
        <w:tc>
          <w:tcPr>
            <w:tcW w:w="89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苏福清</w:t>
            </w:r>
          </w:p>
        </w:tc>
        <w:tc>
          <w:tcPr>
            <w:tcW w:w="1139"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15375752608</w:t>
            </w:r>
          </w:p>
        </w:tc>
      </w:tr>
      <w:tr w:rsidR="004C4B5B" w:rsidRPr="006F56E2" w:rsidTr="00932B66">
        <w:trPr>
          <w:trHeight w:val="408"/>
        </w:trPr>
        <w:tc>
          <w:tcPr>
            <w:tcW w:w="488"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88</w:t>
            </w:r>
          </w:p>
        </w:tc>
        <w:tc>
          <w:tcPr>
            <w:tcW w:w="89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苏永锋（主）</w:t>
            </w:r>
          </w:p>
        </w:tc>
        <w:tc>
          <w:tcPr>
            <w:tcW w:w="1139"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13905957701</w:t>
            </w:r>
          </w:p>
        </w:tc>
      </w:tr>
      <w:tr w:rsidR="004C4B5B" w:rsidRPr="006F56E2" w:rsidTr="00932B66">
        <w:trPr>
          <w:trHeight w:val="395"/>
        </w:trPr>
        <w:tc>
          <w:tcPr>
            <w:tcW w:w="488"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89</w:t>
            </w:r>
          </w:p>
        </w:tc>
        <w:tc>
          <w:tcPr>
            <w:tcW w:w="89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洪明珍（辅）</w:t>
            </w:r>
          </w:p>
        </w:tc>
        <w:tc>
          <w:tcPr>
            <w:tcW w:w="1139"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支委兼副主任</w:t>
            </w:r>
          </w:p>
        </w:tc>
        <w:tc>
          <w:tcPr>
            <w:tcW w:w="81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13110962696</w:t>
            </w:r>
          </w:p>
        </w:tc>
      </w:tr>
      <w:tr w:rsidR="004C4B5B" w:rsidRPr="006F56E2" w:rsidTr="00932B66">
        <w:trPr>
          <w:trHeight w:val="230"/>
        </w:trPr>
        <w:tc>
          <w:tcPr>
            <w:tcW w:w="488"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90</w:t>
            </w:r>
          </w:p>
        </w:tc>
        <w:tc>
          <w:tcPr>
            <w:tcW w:w="89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苏长复</w:t>
            </w:r>
          </w:p>
        </w:tc>
        <w:tc>
          <w:tcPr>
            <w:tcW w:w="1139"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13960355826</w:t>
            </w:r>
          </w:p>
        </w:tc>
      </w:tr>
      <w:tr w:rsidR="004C4B5B" w:rsidRPr="006F56E2" w:rsidTr="00932B66">
        <w:trPr>
          <w:trHeight w:val="230"/>
        </w:trPr>
        <w:tc>
          <w:tcPr>
            <w:tcW w:w="488"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91</w:t>
            </w:r>
          </w:p>
        </w:tc>
        <w:tc>
          <w:tcPr>
            <w:tcW w:w="89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苏立金（主）</w:t>
            </w:r>
          </w:p>
        </w:tc>
        <w:tc>
          <w:tcPr>
            <w:tcW w:w="1139"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13905051599</w:t>
            </w:r>
          </w:p>
        </w:tc>
      </w:tr>
      <w:tr w:rsidR="004C4B5B" w:rsidRPr="006F56E2" w:rsidTr="00932B66">
        <w:trPr>
          <w:trHeight w:val="230"/>
        </w:trPr>
        <w:tc>
          <w:tcPr>
            <w:tcW w:w="488"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92</w:t>
            </w:r>
          </w:p>
        </w:tc>
        <w:tc>
          <w:tcPr>
            <w:tcW w:w="89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苏小龙（辅）</w:t>
            </w:r>
          </w:p>
        </w:tc>
        <w:tc>
          <w:tcPr>
            <w:tcW w:w="1139"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4C4B5B" w:rsidRPr="006F56E2" w:rsidRDefault="004C4B5B" w:rsidP="004D0132">
            <w:pPr>
              <w:autoSpaceDE w:val="0"/>
              <w:autoSpaceDN w:val="0"/>
              <w:adjustRightInd w:val="0"/>
              <w:spacing w:line="37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13960359855</w:t>
            </w:r>
          </w:p>
        </w:tc>
      </w:tr>
      <w:tr w:rsidR="004C4B5B" w:rsidRPr="006F56E2" w:rsidTr="00932B66">
        <w:trPr>
          <w:trHeight w:val="230"/>
        </w:trPr>
        <w:tc>
          <w:tcPr>
            <w:tcW w:w="488" w:type="pct"/>
            <w:vMerge w:val="restar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钱坡点</w:t>
            </w:r>
          </w:p>
        </w:tc>
        <w:tc>
          <w:tcPr>
            <w:tcW w:w="574" w:type="pct"/>
            <w:vMerge w:val="restar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井边村</w:t>
            </w: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93</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苏加民</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书记</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13805953159</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94</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苏聪富</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主任</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13859766000</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95</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苏跃攀</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13905055841</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96</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苏智沟</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13788807951</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97</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苏秀汝</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13808511680</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98</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苏江杰</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18965529005</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99</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苏永进</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13505952299</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100</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苏世宝</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18659708666</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坝头村</w:t>
            </w: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101</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柳剑锐</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书记</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13805951058</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102</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柳金象</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主任</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13805951856</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103</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周炳煌</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13799556088</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104</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柳灿锋</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13599719968</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105</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李桂花</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15060992005</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106</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曾金福</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13505902428</w:t>
            </w:r>
          </w:p>
        </w:tc>
      </w:tr>
      <w:tr w:rsidR="004C4B5B" w:rsidRPr="006F56E2" w:rsidTr="00932B66">
        <w:trPr>
          <w:trHeight w:val="230"/>
        </w:trPr>
        <w:tc>
          <w:tcPr>
            <w:tcW w:w="488"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107</w:t>
            </w:r>
          </w:p>
        </w:tc>
        <w:tc>
          <w:tcPr>
            <w:tcW w:w="89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周仁胜</w:t>
            </w:r>
          </w:p>
        </w:tc>
        <w:tc>
          <w:tcPr>
            <w:tcW w:w="1139"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4C4B5B" w:rsidRPr="006F56E2" w:rsidRDefault="004C4B5B"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13515051866</w:t>
            </w:r>
          </w:p>
        </w:tc>
      </w:tr>
      <w:tr w:rsidR="00907AEA" w:rsidRPr="006F56E2" w:rsidTr="00932B66">
        <w:trPr>
          <w:trHeight w:val="230"/>
        </w:trPr>
        <w:tc>
          <w:tcPr>
            <w:tcW w:w="488" w:type="pct"/>
            <w:vMerge w:val="restar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三吴点</w:t>
            </w:r>
          </w:p>
        </w:tc>
        <w:tc>
          <w:tcPr>
            <w:tcW w:w="574" w:type="pct"/>
            <w:vMerge w:val="restar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三吴村</w:t>
            </w: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108</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吴立钊</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一肩挑</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15959555917</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109</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吴温展</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13805953290</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110</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吴金星</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15259442997</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111</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吴孝泽</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15375752289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112</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郭亚快</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13960419232</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113</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吴文改</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13867172500</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新</w:t>
            </w:r>
            <w:r w:rsidRPr="006F56E2">
              <w:rPr>
                <w:rFonts w:hAnsi="宋体" w:cs="宋体" w:hint="eastAsia"/>
                <w:color w:val="000000"/>
                <w:kern w:val="0"/>
                <w:sz w:val="24"/>
                <w:szCs w:val="24"/>
              </w:rPr>
              <w:t>垵</w:t>
            </w:r>
            <w:r w:rsidRPr="006F56E2">
              <w:rPr>
                <w:rFonts w:eastAsia="仿宋_GB2312" w:hAnsi="仿宋_GB2312" w:cs="仿宋_GB2312" w:hint="eastAsia"/>
                <w:color w:val="000000"/>
                <w:kern w:val="0"/>
                <w:sz w:val="24"/>
                <w:szCs w:val="24"/>
              </w:rPr>
              <w:t>村</w:t>
            </w: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114</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林钦</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书记</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15905963999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115</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林金招</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副书记兼主任</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15980016688</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116</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蔡圳发</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18956609999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117</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苏佩德</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15059566832</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118</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蔡登发</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13505959259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119</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苏祥棋</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13805962673</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120</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尤秋芳</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18959857993</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121</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第六网格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李德杯（主）</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15960407677</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122</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第六网格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黄汉（辅）</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13599267398</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洋尾村</w:t>
            </w: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123</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谢德灿</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书记</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13559558685</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124</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谢柳烽</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主任</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13559082830</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125</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谢秉璋</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13506962449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126</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谢永峰</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13905969141</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127</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谢团结</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13600756709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128</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谢淑绵</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13328553998</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129</w:t>
            </w:r>
          </w:p>
        </w:tc>
        <w:tc>
          <w:tcPr>
            <w:tcW w:w="89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杨春丽</w:t>
            </w:r>
          </w:p>
        </w:tc>
        <w:tc>
          <w:tcPr>
            <w:tcW w:w="1139"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村务</w:t>
            </w:r>
          </w:p>
        </w:tc>
        <w:tc>
          <w:tcPr>
            <w:tcW w:w="815" w:type="pct"/>
            <w:shd w:val="solid" w:color="FFFFFF" w:fill="auto"/>
            <w:vAlign w:val="center"/>
          </w:tcPr>
          <w:p w:rsidR="00907AEA" w:rsidRPr="006F56E2" w:rsidRDefault="00907AEA" w:rsidP="004C4B5B">
            <w:pPr>
              <w:autoSpaceDE w:val="0"/>
              <w:autoSpaceDN w:val="0"/>
              <w:adjustRightInd w:val="0"/>
              <w:spacing w:line="33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13505908271</w:t>
            </w:r>
          </w:p>
        </w:tc>
      </w:tr>
      <w:tr w:rsidR="00907AEA" w:rsidRPr="006F56E2" w:rsidTr="00932B66">
        <w:trPr>
          <w:trHeight w:val="230"/>
        </w:trPr>
        <w:tc>
          <w:tcPr>
            <w:tcW w:w="488" w:type="pct"/>
            <w:vMerge w:val="restart"/>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大宅点</w:t>
            </w:r>
          </w:p>
        </w:tc>
        <w:tc>
          <w:tcPr>
            <w:tcW w:w="574" w:type="pct"/>
            <w:vMerge w:val="restar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大宅村</w:t>
            </w: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130</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陈孟镭</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书记</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18350518888</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131</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陈长清</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副书记兼主任</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13799872388</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132</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陈进利</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18350519999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133</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陈清沛</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18960354222</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134</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王燕青</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13860718228</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陈国强</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15980032296</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136</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陈金锦</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15905907393</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瑶琼村</w:t>
            </w: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陈遵义</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一肩挑</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13506057715</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陈锦明</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15985889881</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陈世强</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13559514203</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140</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吴阿冷</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13505959519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141</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陈志向</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13788801828</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142</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陈道强</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13799213529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143</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张炳成</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13505901813</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官田村</w:t>
            </w: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144</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陈建星</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书记</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13959952555</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145</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陈碧山</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副书记兼主任</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13599713599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146</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庄江川</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村务</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13799507705</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147</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陈清华</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13799859579</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148</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陈金科</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15359553798</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149</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陈金切</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13599163788</w:t>
            </w:r>
          </w:p>
        </w:tc>
      </w:tr>
      <w:tr w:rsidR="00907AEA" w:rsidRPr="006F56E2" w:rsidTr="00932B66">
        <w:trPr>
          <w:trHeight w:val="230"/>
        </w:trPr>
        <w:tc>
          <w:tcPr>
            <w:tcW w:w="488" w:type="pct"/>
            <w:vMerge/>
            <w:shd w:val="solid" w:color="FFFFFF" w:fill="auto"/>
            <w:vAlign w:val="center"/>
          </w:tcPr>
          <w:p w:rsidR="00907AEA" w:rsidRPr="006F56E2" w:rsidRDefault="00907AEA"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150</w:t>
            </w:r>
          </w:p>
        </w:tc>
        <w:tc>
          <w:tcPr>
            <w:tcW w:w="89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陈坚守</w:t>
            </w:r>
          </w:p>
        </w:tc>
        <w:tc>
          <w:tcPr>
            <w:tcW w:w="1139"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907AEA" w:rsidRPr="006F56E2" w:rsidRDefault="00907AEA"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18959703678</w:t>
            </w:r>
          </w:p>
        </w:tc>
      </w:tr>
      <w:tr w:rsidR="006F56E2" w:rsidRPr="006F56E2" w:rsidTr="00932B66">
        <w:trPr>
          <w:trHeight w:val="230"/>
        </w:trPr>
        <w:tc>
          <w:tcPr>
            <w:tcW w:w="488" w:type="pct"/>
            <w:vMerge w:val="restart"/>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张林点</w:t>
            </w:r>
          </w:p>
        </w:tc>
        <w:tc>
          <w:tcPr>
            <w:tcW w:w="574" w:type="pct"/>
            <w:vMerge w:val="restar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张林村</w:t>
            </w: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151</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张长文</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一肩挑</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13905989199</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152</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张永发</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13805952300</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153</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张长文</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一肩挑</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13905989199</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154</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张宝云</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13808558884</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155</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张永发</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13808557122</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156</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张谋权</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13850729119</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157</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第五网格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张金玉</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18059989778</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158</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第六网格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陈丽足</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13805952300</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第七网格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张远乐</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13808552176</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160</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第八网格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张谋财</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13600752220</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161</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第九网格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张肖峰</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13805959539</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162</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第十网格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张少坤</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15860902200</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五龙村</w:t>
            </w: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163</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张耀祖</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书记</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13636965757</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164</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张金水</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副书记兼主任</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13959906777</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165</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张志勤</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18050838777</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166</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张志聪</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15959500399</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167</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张珊瑚</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13799456998</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168</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张添福</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13600756692</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169</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张金城</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13960256689</w:t>
            </w:r>
          </w:p>
        </w:tc>
      </w:tr>
      <w:tr w:rsidR="006F56E2" w:rsidRPr="006F56E2" w:rsidTr="00932B66">
        <w:trPr>
          <w:trHeight w:val="230"/>
        </w:trPr>
        <w:tc>
          <w:tcPr>
            <w:tcW w:w="488" w:type="pct"/>
            <w:vMerge w:val="restart"/>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张林点</w:t>
            </w:r>
          </w:p>
        </w:tc>
        <w:tc>
          <w:tcPr>
            <w:tcW w:w="574" w:type="pct"/>
            <w:vMerge w:val="restar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锦美村</w:t>
            </w: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170</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庄清乐</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一肩挑</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13915955555</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171</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张明忠</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13808551086</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172</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张鸿艺</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13960254458</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173</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庄进良</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15805951206</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174</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张金香</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18959758339</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175</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庄东明</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13788824666</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湖头村</w:t>
            </w: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176</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吴金田</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一肩挑</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13805952150</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177</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吴吟英</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15959599689</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178</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黄惠娜</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13599152909</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179</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柯发育</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15805047888</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180</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林伟群</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15985972890</w:t>
            </w:r>
          </w:p>
        </w:tc>
      </w:tr>
      <w:tr w:rsidR="006F56E2" w:rsidRPr="006F56E2" w:rsidTr="00932B66">
        <w:trPr>
          <w:trHeight w:val="230"/>
        </w:trPr>
        <w:tc>
          <w:tcPr>
            <w:tcW w:w="488" w:type="pct"/>
            <w:vMerge w:val="restart"/>
            <w:shd w:val="solid" w:color="FFFFFF" w:fill="auto"/>
            <w:vAlign w:val="center"/>
          </w:tcPr>
          <w:p w:rsidR="006F56E2" w:rsidRPr="006F56E2" w:rsidRDefault="006F56E2" w:rsidP="006F56E2">
            <w:pPr>
              <w:autoSpaceDE w:val="0"/>
              <w:autoSpaceDN w:val="0"/>
              <w:adjustRightInd w:val="0"/>
              <w:spacing w:line="36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宅内点</w:t>
            </w:r>
          </w:p>
        </w:tc>
        <w:tc>
          <w:tcPr>
            <w:tcW w:w="574" w:type="pct"/>
            <w:vMerge w:val="restar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宅内村</w:t>
            </w: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181</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庄明旭</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一肩挑</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13505951190</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182</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庄瓦金</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13905985216</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183</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王冬评</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15859554777</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184</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庄培坤（主）</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13808505465</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185</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张泽彬（辅）</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15159569997</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186</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李美玲</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13859795890</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187</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第四网格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庄连续</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15980001197</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上厝村</w:t>
            </w: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188</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张月冷</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书记</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13505025508</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189</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张志雄</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主任</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13506069389</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190</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张进丁（主）</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13395066988</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191</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张金定（辅）</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13312589633</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192</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张荣华（主）</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13599993157</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193</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张连友（辅）</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15860359111</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194</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张清克（主）</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15985922119</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195</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张晓东（辅）</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18750526969</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太昌村</w:t>
            </w: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196</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周爱香</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书记</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13599754498</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197</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陈拥共</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主任</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13908181898</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198</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陈庆祝（主）</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13559417777</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199</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第一网格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陈美蓉（辅）</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15059825002</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200</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第二网格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陈孟令</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13905965358</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201</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陈荣元（主）</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副主任</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13959958189</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202</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第三网格</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陈辉彪（辅）</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13905959767</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val="restar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东山村</w:t>
            </w: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203</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张谋独</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一肩挑</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13959959098</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204</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副网格长</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张谋禁</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支委兼副主任</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13505003726</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205</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龙林西区</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王历程</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18859723499</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206</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新村一期区域</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吴海燕</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13599107890</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207</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东山旧村区域</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王清红</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村务</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18859566396</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208</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新村二期区域</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张贻清</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村（居）委</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13959929944</w:t>
            </w:r>
          </w:p>
        </w:tc>
      </w:tr>
      <w:tr w:rsidR="006F56E2" w:rsidRPr="006F56E2" w:rsidTr="00932B66">
        <w:trPr>
          <w:trHeight w:val="230"/>
        </w:trPr>
        <w:tc>
          <w:tcPr>
            <w:tcW w:w="488" w:type="pct"/>
            <w:vMerge/>
            <w:shd w:val="solid" w:color="FFFFFF" w:fill="auto"/>
            <w:vAlign w:val="center"/>
          </w:tcPr>
          <w:p w:rsidR="006F56E2" w:rsidRPr="006F56E2" w:rsidRDefault="006F56E2" w:rsidP="004C4B5B">
            <w:pPr>
              <w:autoSpaceDE w:val="0"/>
              <w:autoSpaceDN w:val="0"/>
              <w:adjustRightInd w:val="0"/>
              <w:spacing w:line="360" w:lineRule="exact"/>
              <w:jc w:val="center"/>
              <w:rPr>
                <w:rFonts w:eastAsia="仿宋_GB2312" w:cs="仿宋_GB2312"/>
                <w:color w:val="000000"/>
                <w:kern w:val="0"/>
                <w:sz w:val="24"/>
                <w:szCs w:val="24"/>
              </w:rPr>
            </w:pPr>
          </w:p>
        </w:tc>
        <w:tc>
          <w:tcPr>
            <w:tcW w:w="574" w:type="pct"/>
            <w:vMerge/>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p>
        </w:tc>
        <w:tc>
          <w:tcPr>
            <w:tcW w:w="253"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209</w:t>
            </w:r>
          </w:p>
        </w:tc>
        <w:tc>
          <w:tcPr>
            <w:tcW w:w="89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陶瓷市场区域</w:t>
            </w:r>
          </w:p>
        </w:tc>
        <w:tc>
          <w:tcPr>
            <w:tcW w:w="836"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王友闷</w:t>
            </w:r>
          </w:p>
        </w:tc>
        <w:tc>
          <w:tcPr>
            <w:tcW w:w="1139"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hint="eastAsia"/>
                <w:color w:val="000000"/>
                <w:kern w:val="0"/>
                <w:sz w:val="24"/>
                <w:szCs w:val="24"/>
              </w:rPr>
              <w:t>副书记</w:t>
            </w:r>
          </w:p>
        </w:tc>
        <w:tc>
          <w:tcPr>
            <w:tcW w:w="815" w:type="pct"/>
            <w:shd w:val="solid" w:color="FFFFFF" w:fill="auto"/>
            <w:vAlign w:val="center"/>
          </w:tcPr>
          <w:p w:rsidR="006F56E2" w:rsidRPr="006F56E2" w:rsidRDefault="006F56E2" w:rsidP="006F56E2">
            <w:pPr>
              <w:autoSpaceDE w:val="0"/>
              <w:autoSpaceDN w:val="0"/>
              <w:adjustRightInd w:val="0"/>
              <w:spacing w:line="300" w:lineRule="exact"/>
              <w:jc w:val="center"/>
              <w:rPr>
                <w:rFonts w:eastAsia="仿宋_GB2312" w:cs="仿宋_GB2312"/>
                <w:color w:val="000000"/>
                <w:kern w:val="0"/>
                <w:sz w:val="24"/>
                <w:szCs w:val="24"/>
              </w:rPr>
            </w:pPr>
            <w:r w:rsidRPr="006F56E2">
              <w:rPr>
                <w:rFonts w:eastAsia="仿宋_GB2312" w:cs="仿宋_GB2312"/>
                <w:color w:val="000000"/>
                <w:kern w:val="0"/>
                <w:sz w:val="24"/>
                <w:szCs w:val="24"/>
              </w:rPr>
              <w:t>17750033555</w:t>
            </w:r>
          </w:p>
        </w:tc>
      </w:tr>
    </w:tbl>
    <w:p w:rsidR="00480C19" w:rsidRPr="006F56E2" w:rsidRDefault="004C4B5B" w:rsidP="004C4B5B">
      <w:pPr>
        <w:spacing w:line="600" w:lineRule="exact"/>
        <w:rPr>
          <w:rFonts w:eastAsia="黑体"/>
          <w:sz w:val="32"/>
          <w:szCs w:val="32"/>
        </w:rPr>
      </w:pPr>
      <w:r w:rsidRPr="006F56E2">
        <w:rPr>
          <w:rFonts w:eastAsia="黑体"/>
          <w:sz w:val="32"/>
          <w:szCs w:val="32"/>
        </w:rPr>
        <w:br w:type="page"/>
      </w:r>
      <w:r w:rsidR="00480C19" w:rsidRPr="006F56E2">
        <w:rPr>
          <w:rFonts w:eastAsia="黑体" w:hint="eastAsia"/>
          <w:sz w:val="32"/>
          <w:szCs w:val="32"/>
        </w:rPr>
        <w:t>附件</w:t>
      </w:r>
      <w:r w:rsidR="00480C19" w:rsidRPr="006F56E2">
        <w:rPr>
          <w:rFonts w:eastAsia="黑体" w:hint="eastAsia"/>
          <w:sz w:val="32"/>
          <w:szCs w:val="32"/>
        </w:rPr>
        <w:t>3</w:t>
      </w:r>
    </w:p>
    <w:p w:rsidR="004C4B5B" w:rsidRPr="006F56E2" w:rsidRDefault="004C4B5B" w:rsidP="004C4B5B">
      <w:pPr>
        <w:spacing w:line="600" w:lineRule="exact"/>
        <w:rPr>
          <w:rFonts w:eastAsia="黑体"/>
          <w:sz w:val="32"/>
          <w:szCs w:val="32"/>
        </w:rPr>
      </w:pPr>
    </w:p>
    <w:p w:rsidR="00792868" w:rsidRPr="004D0132" w:rsidRDefault="004D0132" w:rsidP="004C4B5B">
      <w:pPr>
        <w:spacing w:line="600" w:lineRule="exact"/>
        <w:ind w:rightChars="-9" w:right="-19"/>
        <w:jc w:val="center"/>
        <w:rPr>
          <w:rFonts w:ascii="方正小标宋简体" w:eastAsia="方正小标宋简体" w:cs="宋体"/>
          <w:bCs/>
          <w:spacing w:val="-4"/>
          <w:kern w:val="0"/>
          <w:sz w:val="44"/>
          <w:szCs w:val="44"/>
        </w:rPr>
      </w:pPr>
      <w:r w:rsidRPr="004D0132">
        <w:rPr>
          <w:rFonts w:ascii="方正小标宋简体" w:eastAsia="方正小标宋简体" w:hint="eastAsia"/>
          <w:sz w:val="44"/>
          <w:szCs w:val="44"/>
        </w:rPr>
        <w:t>磁灶镇小额工程施工单位优选企业库</w:t>
      </w:r>
    </w:p>
    <w:p w:rsidR="007D6BB6" w:rsidRPr="006F56E2" w:rsidRDefault="007D6BB6" w:rsidP="004C4B5B">
      <w:pPr>
        <w:spacing w:line="600" w:lineRule="exact"/>
        <w:ind w:rightChars="-9" w:right="-19"/>
        <w:jc w:val="center"/>
        <w:rPr>
          <w:rFonts w:eastAsia="方正小标宋简体"/>
          <w:spacing w:val="-4"/>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4563"/>
        <w:gridCol w:w="1275"/>
        <w:gridCol w:w="2128"/>
      </w:tblGrid>
      <w:tr w:rsidR="00480C19" w:rsidRPr="006F56E2" w:rsidTr="007D6BB6">
        <w:trPr>
          <w:trHeight w:val="499"/>
        </w:trPr>
        <w:tc>
          <w:tcPr>
            <w:tcW w:w="433" w:type="pct"/>
            <w:shd w:val="clear" w:color="auto" w:fill="auto"/>
            <w:vAlign w:val="center"/>
            <w:hideMark/>
          </w:tcPr>
          <w:p w:rsidR="00480C19" w:rsidRPr="006F56E2" w:rsidRDefault="00480C19" w:rsidP="007D6BB6">
            <w:pPr>
              <w:widowControl/>
              <w:ind w:leftChars="-50" w:left="-105" w:rightChars="-50" w:right="-105"/>
              <w:jc w:val="center"/>
              <w:rPr>
                <w:rFonts w:eastAsia="黑体"/>
                <w:bCs/>
                <w:kern w:val="0"/>
                <w:sz w:val="28"/>
                <w:szCs w:val="28"/>
              </w:rPr>
            </w:pPr>
            <w:r w:rsidRPr="006F56E2">
              <w:rPr>
                <w:rFonts w:eastAsia="黑体"/>
                <w:bCs/>
                <w:kern w:val="0"/>
                <w:sz w:val="28"/>
                <w:szCs w:val="28"/>
              </w:rPr>
              <w:t>序号</w:t>
            </w:r>
          </w:p>
        </w:tc>
        <w:tc>
          <w:tcPr>
            <w:tcW w:w="2616" w:type="pct"/>
            <w:shd w:val="clear" w:color="auto" w:fill="auto"/>
            <w:noWrap/>
            <w:vAlign w:val="center"/>
            <w:hideMark/>
          </w:tcPr>
          <w:p w:rsidR="00480C19" w:rsidRPr="006F56E2" w:rsidRDefault="00480C19" w:rsidP="004C4B5B">
            <w:pPr>
              <w:widowControl/>
              <w:jc w:val="center"/>
              <w:rPr>
                <w:rFonts w:eastAsia="黑体"/>
                <w:bCs/>
                <w:kern w:val="0"/>
                <w:sz w:val="28"/>
                <w:szCs w:val="28"/>
              </w:rPr>
            </w:pPr>
            <w:r w:rsidRPr="006F56E2">
              <w:rPr>
                <w:rFonts w:eastAsia="黑体"/>
                <w:bCs/>
                <w:kern w:val="0"/>
                <w:sz w:val="28"/>
                <w:szCs w:val="28"/>
              </w:rPr>
              <w:t>入库单位名单</w:t>
            </w:r>
          </w:p>
        </w:tc>
        <w:tc>
          <w:tcPr>
            <w:tcW w:w="731" w:type="pct"/>
            <w:shd w:val="clear" w:color="auto" w:fill="auto"/>
            <w:noWrap/>
            <w:vAlign w:val="center"/>
            <w:hideMark/>
          </w:tcPr>
          <w:p w:rsidR="00480C19" w:rsidRPr="006F56E2" w:rsidRDefault="00480C19" w:rsidP="004C4B5B">
            <w:pPr>
              <w:widowControl/>
              <w:jc w:val="center"/>
              <w:rPr>
                <w:rFonts w:eastAsia="黑体"/>
                <w:bCs/>
                <w:kern w:val="0"/>
                <w:sz w:val="28"/>
                <w:szCs w:val="28"/>
              </w:rPr>
            </w:pPr>
            <w:r w:rsidRPr="006F56E2">
              <w:rPr>
                <w:rFonts w:eastAsia="黑体"/>
                <w:bCs/>
                <w:kern w:val="0"/>
                <w:sz w:val="28"/>
                <w:szCs w:val="28"/>
              </w:rPr>
              <w:t>联系人</w:t>
            </w:r>
          </w:p>
        </w:tc>
        <w:tc>
          <w:tcPr>
            <w:tcW w:w="1220" w:type="pct"/>
            <w:shd w:val="clear" w:color="auto" w:fill="auto"/>
            <w:noWrap/>
            <w:vAlign w:val="center"/>
            <w:hideMark/>
          </w:tcPr>
          <w:p w:rsidR="00480C19" w:rsidRPr="006F56E2" w:rsidRDefault="00480C19" w:rsidP="004C4B5B">
            <w:pPr>
              <w:widowControl/>
              <w:jc w:val="center"/>
              <w:rPr>
                <w:rFonts w:eastAsia="黑体"/>
                <w:bCs/>
                <w:kern w:val="0"/>
                <w:sz w:val="28"/>
                <w:szCs w:val="28"/>
              </w:rPr>
            </w:pPr>
            <w:r w:rsidRPr="006F56E2">
              <w:rPr>
                <w:rFonts w:eastAsia="黑体"/>
                <w:bCs/>
                <w:kern w:val="0"/>
                <w:sz w:val="28"/>
                <w:szCs w:val="28"/>
              </w:rPr>
              <w:t>电话</w:t>
            </w:r>
          </w:p>
        </w:tc>
      </w:tr>
      <w:tr w:rsidR="00480C19" w:rsidRPr="006F56E2" w:rsidTr="007D6BB6">
        <w:trPr>
          <w:trHeight w:val="799"/>
        </w:trPr>
        <w:tc>
          <w:tcPr>
            <w:tcW w:w="433"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1</w:t>
            </w:r>
          </w:p>
        </w:tc>
        <w:tc>
          <w:tcPr>
            <w:tcW w:w="2616"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 xml:space="preserve"> </w:t>
            </w:r>
            <w:r w:rsidRPr="006F56E2">
              <w:rPr>
                <w:rFonts w:eastAsia="仿宋"/>
                <w:kern w:val="0"/>
                <w:sz w:val="28"/>
                <w:szCs w:val="28"/>
              </w:rPr>
              <w:t>福建万兆建工有限公司</w:t>
            </w:r>
          </w:p>
        </w:tc>
        <w:tc>
          <w:tcPr>
            <w:tcW w:w="731"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陈俊忠</w:t>
            </w:r>
          </w:p>
        </w:tc>
        <w:tc>
          <w:tcPr>
            <w:tcW w:w="1220"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13960295315</w:t>
            </w:r>
          </w:p>
        </w:tc>
      </w:tr>
      <w:tr w:rsidR="00480C19" w:rsidRPr="006F56E2" w:rsidTr="007D6BB6">
        <w:trPr>
          <w:trHeight w:val="799"/>
        </w:trPr>
        <w:tc>
          <w:tcPr>
            <w:tcW w:w="433"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2</w:t>
            </w:r>
          </w:p>
        </w:tc>
        <w:tc>
          <w:tcPr>
            <w:tcW w:w="2616"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福建省金阙建筑工程有限公司</w:t>
            </w:r>
          </w:p>
        </w:tc>
        <w:tc>
          <w:tcPr>
            <w:tcW w:w="731"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陈明玉</w:t>
            </w:r>
          </w:p>
        </w:tc>
        <w:tc>
          <w:tcPr>
            <w:tcW w:w="1220"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18050889577</w:t>
            </w:r>
          </w:p>
        </w:tc>
      </w:tr>
      <w:tr w:rsidR="00480C19" w:rsidRPr="006F56E2" w:rsidTr="007D6BB6">
        <w:trPr>
          <w:trHeight w:val="799"/>
        </w:trPr>
        <w:tc>
          <w:tcPr>
            <w:tcW w:w="433"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3</w:t>
            </w:r>
          </w:p>
        </w:tc>
        <w:tc>
          <w:tcPr>
            <w:tcW w:w="2616"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福建省吉速建筑工程有限公司</w:t>
            </w:r>
          </w:p>
        </w:tc>
        <w:tc>
          <w:tcPr>
            <w:tcW w:w="731"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黄志伟</w:t>
            </w:r>
            <w:r w:rsidRPr="006F56E2">
              <w:rPr>
                <w:rFonts w:eastAsia="仿宋"/>
                <w:kern w:val="0"/>
                <w:sz w:val="28"/>
                <w:szCs w:val="28"/>
              </w:rPr>
              <w:t xml:space="preserve"> </w:t>
            </w:r>
          </w:p>
        </w:tc>
        <w:tc>
          <w:tcPr>
            <w:tcW w:w="1220"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15880830125</w:t>
            </w:r>
          </w:p>
        </w:tc>
      </w:tr>
      <w:tr w:rsidR="00480C19" w:rsidRPr="006F56E2" w:rsidTr="007D6BB6">
        <w:trPr>
          <w:trHeight w:val="799"/>
        </w:trPr>
        <w:tc>
          <w:tcPr>
            <w:tcW w:w="433"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4</w:t>
            </w:r>
          </w:p>
        </w:tc>
        <w:tc>
          <w:tcPr>
            <w:tcW w:w="2616"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福建旺成建设工程有限公司</w:t>
            </w:r>
          </w:p>
        </w:tc>
        <w:tc>
          <w:tcPr>
            <w:tcW w:w="731"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郭彩云</w:t>
            </w:r>
          </w:p>
        </w:tc>
        <w:tc>
          <w:tcPr>
            <w:tcW w:w="1220"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13358571929</w:t>
            </w:r>
          </w:p>
        </w:tc>
      </w:tr>
      <w:tr w:rsidR="00480C19" w:rsidRPr="006F56E2" w:rsidTr="007D6BB6">
        <w:trPr>
          <w:trHeight w:val="799"/>
        </w:trPr>
        <w:tc>
          <w:tcPr>
            <w:tcW w:w="433"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5</w:t>
            </w:r>
          </w:p>
        </w:tc>
        <w:tc>
          <w:tcPr>
            <w:tcW w:w="2616"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福建泉州市凤宇建筑工程有限公司</w:t>
            </w:r>
          </w:p>
        </w:tc>
        <w:tc>
          <w:tcPr>
            <w:tcW w:w="731"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陈兴裕</w:t>
            </w:r>
          </w:p>
        </w:tc>
        <w:tc>
          <w:tcPr>
            <w:tcW w:w="1220"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15159704444</w:t>
            </w:r>
          </w:p>
        </w:tc>
      </w:tr>
      <w:tr w:rsidR="00480C19" w:rsidRPr="006F56E2" w:rsidTr="007D6BB6">
        <w:trPr>
          <w:trHeight w:val="799"/>
        </w:trPr>
        <w:tc>
          <w:tcPr>
            <w:tcW w:w="433"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6</w:t>
            </w:r>
          </w:p>
        </w:tc>
        <w:tc>
          <w:tcPr>
            <w:tcW w:w="2616"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晋江圆隆建筑工程有限公司</w:t>
            </w:r>
          </w:p>
        </w:tc>
        <w:tc>
          <w:tcPr>
            <w:tcW w:w="731"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陈进明</w:t>
            </w:r>
          </w:p>
        </w:tc>
        <w:tc>
          <w:tcPr>
            <w:tcW w:w="1220"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18760677777</w:t>
            </w:r>
          </w:p>
        </w:tc>
      </w:tr>
      <w:tr w:rsidR="00480C19" w:rsidRPr="006F56E2" w:rsidTr="007D6BB6">
        <w:trPr>
          <w:trHeight w:val="799"/>
        </w:trPr>
        <w:tc>
          <w:tcPr>
            <w:tcW w:w="433"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7</w:t>
            </w:r>
          </w:p>
        </w:tc>
        <w:tc>
          <w:tcPr>
            <w:tcW w:w="2616"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福建鸿鑫隆建设工程有限公司</w:t>
            </w:r>
          </w:p>
        </w:tc>
        <w:tc>
          <w:tcPr>
            <w:tcW w:w="731"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陈振华</w:t>
            </w:r>
          </w:p>
        </w:tc>
        <w:tc>
          <w:tcPr>
            <w:tcW w:w="1220" w:type="pct"/>
            <w:shd w:val="clear" w:color="auto" w:fill="auto"/>
            <w:vAlign w:val="center"/>
            <w:hideMark/>
          </w:tcPr>
          <w:p w:rsidR="00480C19" w:rsidRPr="006F56E2" w:rsidRDefault="00480C19" w:rsidP="004C4B5B">
            <w:pPr>
              <w:widowControl/>
              <w:jc w:val="center"/>
              <w:rPr>
                <w:rFonts w:eastAsia="仿宋"/>
                <w:kern w:val="0"/>
                <w:sz w:val="28"/>
                <w:szCs w:val="28"/>
              </w:rPr>
            </w:pPr>
            <w:r w:rsidRPr="006F56E2">
              <w:rPr>
                <w:rFonts w:eastAsia="仿宋"/>
                <w:kern w:val="0"/>
                <w:sz w:val="28"/>
                <w:szCs w:val="28"/>
              </w:rPr>
              <w:t>18759985053</w:t>
            </w:r>
          </w:p>
        </w:tc>
      </w:tr>
    </w:tbl>
    <w:p w:rsidR="00792868" w:rsidRPr="006F56E2" w:rsidRDefault="00792868" w:rsidP="007548FD">
      <w:pPr>
        <w:spacing w:line="480" w:lineRule="exact"/>
        <w:ind w:rightChars="800" w:right="1680" w:firstLine="646"/>
        <w:jc w:val="right"/>
        <w:rPr>
          <w:rFonts w:eastAsia="仿宋_GB2312"/>
          <w:sz w:val="32"/>
          <w:szCs w:val="32"/>
        </w:rPr>
      </w:pPr>
    </w:p>
    <w:p w:rsidR="00792868" w:rsidRPr="006F56E2" w:rsidRDefault="00792868" w:rsidP="007548FD">
      <w:pPr>
        <w:spacing w:line="480" w:lineRule="exact"/>
        <w:ind w:rightChars="800" w:right="1680" w:firstLine="646"/>
        <w:jc w:val="right"/>
        <w:rPr>
          <w:rFonts w:eastAsia="仿宋_GB2312"/>
          <w:sz w:val="32"/>
          <w:szCs w:val="32"/>
        </w:rPr>
      </w:pPr>
    </w:p>
    <w:p w:rsidR="00792868" w:rsidRPr="006F56E2" w:rsidRDefault="00792868" w:rsidP="007548FD">
      <w:pPr>
        <w:spacing w:line="480" w:lineRule="exact"/>
        <w:ind w:rightChars="800" w:right="1680" w:firstLine="646"/>
        <w:jc w:val="right"/>
        <w:rPr>
          <w:rFonts w:eastAsia="仿宋_GB2312"/>
          <w:sz w:val="32"/>
          <w:szCs w:val="32"/>
        </w:rPr>
      </w:pPr>
    </w:p>
    <w:p w:rsidR="00792868" w:rsidRPr="006F56E2" w:rsidRDefault="00792868" w:rsidP="007548FD">
      <w:pPr>
        <w:spacing w:line="480" w:lineRule="exact"/>
        <w:ind w:rightChars="800" w:right="1680" w:firstLine="646"/>
        <w:jc w:val="right"/>
        <w:rPr>
          <w:rFonts w:eastAsia="仿宋_GB2312"/>
          <w:sz w:val="32"/>
          <w:szCs w:val="32"/>
        </w:rPr>
      </w:pPr>
    </w:p>
    <w:p w:rsidR="00792868" w:rsidRPr="006F56E2" w:rsidRDefault="00792868" w:rsidP="007548FD">
      <w:pPr>
        <w:spacing w:line="480" w:lineRule="exact"/>
        <w:ind w:rightChars="800" w:right="1680" w:firstLine="646"/>
        <w:jc w:val="right"/>
        <w:rPr>
          <w:rFonts w:eastAsia="仿宋_GB2312"/>
          <w:sz w:val="32"/>
          <w:szCs w:val="32"/>
        </w:rPr>
      </w:pPr>
    </w:p>
    <w:p w:rsidR="00792868" w:rsidRPr="006F56E2" w:rsidRDefault="00792868" w:rsidP="007548FD">
      <w:pPr>
        <w:spacing w:line="480" w:lineRule="exact"/>
        <w:ind w:rightChars="800" w:right="1680" w:firstLine="646"/>
        <w:jc w:val="right"/>
        <w:rPr>
          <w:rFonts w:eastAsia="仿宋_GB2312"/>
          <w:sz w:val="32"/>
          <w:szCs w:val="32"/>
        </w:rPr>
      </w:pPr>
    </w:p>
    <w:p w:rsidR="00792868" w:rsidRPr="006F56E2" w:rsidRDefault="00792868" w:rsidP="007548FD">
      <w:pPr>
        <w:spacing w:line="480" w:lineRule="exact"/>
        <w:ind w:rightChars="800" w:right="1680" w:firstLine="646"/>
        <w:jc w:val="right"/>
        <w:rPr>
          <w:rFonts w:eastAsia="仿宋_GB2312"/>
          <w:sz w:val="32"/>
          <w:szCs w:val="32"/>
        </w:rPr>
      </w:pPr>
    </w:p>
    <w:p w:rsidR="00480C19" w:rsidRPr="006F56E2" w:rsidRDefault="007D6BB6" w:rsidP="007D6BB6">
      <w:pPr>
        <w:spacing w:line="500" w:lineRule="exact"/>
        <w:rPr>
          <w:rFonts w:eastAsia="黑体"/>
          <w:sz w:val="32"/>
          <w:szCs w:val="32"/>
        </w:rPr>
      </w:pPr>
      <w:r w:rsidRPr="006F56E2">
        <w:rPr>
          <w:rFonts w:eastAsia="黑体"/>
          <w:sz w:val="32"/>
          <w:szCs w:val="32"/>
        </w:rPr>
        <w:br w:type="page"/>
      </w:r>
      <w:r w:rsidR="00480C19" w:rsidRPr="006F56E2">
        <w:rPr>
          <w:rFonts w:eastAsia="黑体" w:hint="eastAsia"/>
          <w:sz w:val="32"/>
          <w:szCs w:val="32"/>
        </w:rPr>
        <w:t>附件</w:t>
      </w:r>
      <w:r w:rsidR="00480C19" w:rsidRPr="006F56E2">
        <w:rPr>
          <w:rFonts w:eastAsia="黑体" w:hint="eastAsia"/>
          <w:sz w:val="32"/>
          <w:szCs w:val="32"/>
        </w:rPr>
        <w:t>4</w:t>
      </w:r>
    </w:p>
    <w:p w:rsidR="007D6BB6" w:rsidRPr="006F56E2" w:rsidRDefault="007D6BB6" w:rsidP="007D6BB6">
      <w:pPr>
        <w:spacing w:line="500" w:lineRule="exact"/>
        <w:rPr>
          <w:rFonts w:eastAsia="黑体"/>
          <w:sz w:val="32"/>
          <w:szCs w:val="32"/>
        </w:rPr>
      </w:pPr>
    </w:p>
    <w:p w:rsidR="00480C19" w:rsidRPr="006F56E2" w:rsidRDefault="00480C19" w:rsidP="007D6BB6">
      <w:pPr>
        <w:spacing w:line="600" w:lineRule="exact"/>
        <w:jc w:val="center"/>
        <w:rPr>
          <w:rFonts w:eastAsia="方正小标宋简体"/>
          <w:bCs/>
          <w:sz w:val="44"/>
          <w:szCs w:val="44"/>
        </w:rPr>
      </w:pPr>
      <w:r w:rsidRPr="006F56E2">
        <w:rPr>
          <w:rFonts w:eastAsia="方正小标宋简体" w:hint="eastAsia"/>
          <w:bCs/>
          <w:sz w:val="44"/>
          <w:szCs w:val="44"/>
        </w:rPr>
        <w:t>晋江市</w:t>
      </w:r>
      <w:r w:rsidR="00A8631D">
        <w:rPr>
          <w:rFonts w:eastAsia="方正小标宋简体" w:hint="eastAsia"/>
          <w:bCs/>
          <w:sz w:val="44"/>
          <w:szCs w:val="44"/>
        </w:rPr>
        <w:t>乡村</w:t>
      </w:r>
      <w:r w:rsidRPr="006F56E2">
        <w:rPr>
          <w:rFonts w:eastAsia="方正小标宋简体" w:hint="eastAsia"/>
          <w:bCs/>
          <w:sz w:val="44"/>
          <w:szCs w:val="44"/>
        </w:rPr>
        <w:t>工匠名录（磁灶部分）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
        <w:gridCol w:w="1151"/>
        <w:gridCol w:w="504"/>
        <w:gridCol w:w="1176"/>
        <w:gridCol w:w="1233"/>
        <w:gridCol w:w="2262"/>
        <w:gridCol w:w="1786"/>
      </w:tblGrid>
      <w:tr w:rsidR="007D6BB6" w:rsidRPr="006F56E2" w:rsidTr="007D6BB6">
        <w:trPr>
          <w:trHeight w:val="159"/>
          <w:tblHeader/>
        </w:trPr>
        <w:tc>
          <w:tcPr>
            <w:tcW w:w="349" w:type="pct"/>
            <w:vAlign w:val="center"/>
          </w:tcPr>
          <w:p w:rsidR="00480C19" w:rsidRPr="006F56E2" w:rsidRDefault="00480C19" w:rsidP="007D6BB6">
            <w:pPr>
              <w:spacing w:line="380" w:lineRule="exact"/>
              <w:jc w:val="center"/>
              <w:rPr>
                <w:rFonts w:eastAsia="黑体" w:cs="仿宋_GB2312"/>
                <w:sz w:val="28"/>
                <w:szCs w:val="28"/>
              </w:rPr>
            </w:pPr>
            <w:r w:rsidRPr="006F56E2">
              <w:rPr>
                <w:rFonts w:eastAsia="黑体" w:hAnsi="黑体" w:cs="仿宋_GB2312" w:hint="eastAsia"/>
                <w:sz w:val="28"/>
                <w:szCs w:val="28"/>
              </w:rPr>
              <w:t>序号</w:t>
            </w:r>
          </w:p>
        </w:tc>
        <w:tc>
          <w:tcPr>
            <w:tcW w:w="660" w:type="pct"/>
            <w:vAlign w:val="center"/>
          </w:tcPr>
          <w:p w:rsidR="00480C19" w:rsidRPr="006F56E2" w:rsidRDefault="00480C19" w:rsidP="007D6BB6">
            <w:pPr>
              <w:spacing w:line="380" w:lineRule="exact"/>
              <w:jc w:val="center"/>
              <w:rPr>
                <w:rFonts w:eastAsia="黑体" w:cs="仿宋_GB2312"/>
                <w:sz w:val="28"/>
                <w:szCs w:val="28"/>
              </w:rPr>
            </w:pPr>
            <w:r w:rsidRPr="006F56E2">
              <w:rPr>
                <w:rFonts w:eastAsia="黑体" w:hAnsi="黑体" w:cs="仿宋_GB2312" w:hint="eastAsia"/>
                <w:sz w:val="28"/>
                <w:szCs w:val="28"/>
              </w:rPr>
              <w:t>姓名</w:t>
            </w:r>
          </w:p>
        </w:tc>
        <w:tc>
          <w:tcPr>
            <w:tcW w:w="289" w:type="pct"/>
            <w:vAlign w:val="center"/>
          </w:tcPr>
          <w:p w:rsidR="00480C19" w:rsidRPr="006F56E2" w:rsidRDefault="00480C19" w:rsidP="007D6BB6">
            <w:pPr>
              <w:spacing w:line="380" w:lineRule="exact"/>
              <w:jc w:val="center"/>
              <w:rPr>
                <w:rFonts w:eastAsia="黑体" w:cs="仿宋_GB2312"/>
                <w:sz w:val="28"/>
                <w:szCs w:val="28"/>
              </w:rPr>
            </w:pPr>
            <w:r w:rsidRPr="006F56E2">
              <w:rPr>
                <w:rFonts w:eastAsia="黑体" w:hAnsi="黑体" w:cs="仿宋_GB2312" w:hint="eastAsia"/>
                <w:sz w:val="28"/>
                <w:szCs w:val="28"/>
              </w:rPr>
              <w:t>性别</w:t>
            </w:r>
          </w:p>
        </w:tc>
        <w:tc>
          <w:tcPr>
            <w:tcW w:w="674" w:type="pct"/>
            <w:vAlign w:val="center"/>
          </w:tcPr>
          <w:p w:rsidR="00480C19" w:rsidRPr="006F56E2" w:rsidRDefault="00480C19" w:rsidP="007D6BB6">
            <w:pPr>
              <w:spacing w:line="380" w:lineRule="exact"/>
              <w:ind w:leftChars="-50" w:left="-105" w:rightChars="-50" w:right="-105"/>
              <w:jc w:val="center"/>
              <w:rPr>
                <w:rFonts w:eastAsia="黑体" w:cs="仿宋_GB2312"/>
                <w:sz w:val="28"/>
                <w:szCs w:val="28"/>
              </w:rPr>
            </w:pPr>
            <w:r w:rsidRPr="006F56E2">
              <w:rPr>
                <w:rFonts w:eastAsia="黑体" w:hAnsi="黑体" w:cs="仿宋_GB2312" w:hint="eastAsia"/>
                <w:sz w:val="28"/>
                <w:szCs w:val="28"/>
              </w:rPr>
              <w:t>从业工种</w:t>
            </w:r>
          </w:p>
        </w:tc>
        <w:tc>
          <w:tcPr>
            <w:tcW w:w="707" w:type="pct"/>
            <w:vAlign w:val="center"/>
          </w:tcPr>
          <w:p w:rsidR="00480C19" w:rsidRPr="006F56E2" w:rsidRDefault="00480C19" w:rsidP="007D6BB6">
            <w:pPr>
              <w:spacing w:line="380" w:lineRule="exact"/>
              <w:ind w:leftChars="-50" w:left="-105" w:rightChars="-50" w:right="-105"/>
              <w:jc w:val="center"/>
              <w:rPr>
                <w:rFonts w:eastAsia="黑体" w:cs="仿宋_GB2312"/>
                <w:sz w:val="28"/>
                <w:szCs w:val="28"/>
              </w:rPr>
            </w:pPr>
            <w:r w:rsidRPr="006F56E2">
              <w:rPr>
                <w:rFonts w:eastAsia="黑体" w:hAnsi="黑体" w:cs="仿宋_GB2312" w:hint="eastAsia"/>
                <w:sz w:val="28"/>
                <w:szCs w:val="28"/>
              </w:rPr>
              <w:t>从事本工种年限</w:t>
            </w:r>
          </w:p>
        </w:tc>
        <w:tc>
          <w:tcPr>
            <w:tcW w:w="1297" w:type="pct"/>
            <w:vAlign w:val="center"/>
          </w:tcPr>
          <w:p w:rsidR="00480C19" w:rsidRPr="006F56E2" w:rsidRDefault="00480C19" w:rsidP="007D6BB6">
            <w:pPr>
              <w:spacing w:line="380" w:lineRule="exact"/>
              <w:jc w:val="center"/>
              <w:rPr>
                <w:rFonts w:eastAsia="黑体" w:cs="仿宋_GB2312"/>
                <w:sz w:val="28"/>
                <w:szCs w:val="28"/>
              </w:rPr>
            </w:pPr>
            <w:r w:rsidRPr="006F56E2">
              <w:rPr>
                <w:rFonts w:eastAsia="黑体" w:hAnsi="黑体" w:cs="仿宋_GB2312" w:hint="eastAsia"/>
                <w:sz w:val="28"/>
                <w:szCs w:val="28"/>
              </w:rPr>
              <w:t>现居住地址</w:t>
            </w:r>
          </w:p>
        </w:tc>
        <w:tc>
          <w:tcPr>
            <w:tcW w:w="1024" w:type="pct"/>
            <w:vAlign w:val="center"/>
          </w:tcPr>
          <w:p w:rsidR="00480C19" w:rsidRPr="006F56E2" w:rsidRDefault="00480C19" w:rsidP="007D6BB6">
            <w:pPr>
              <w:spacing w:line="380" w:lineRule="exact"/>
              <w:jc w:val="center"/>
              <w:rPr>
                <w:rFonts w:eastAsia="黑体" w:cs="仿宋_GB2312"/>
                <w:sz w:val="28"/>
                <w:szCs w:val="28"/>
              </w:rPr>
            </w:pPr>
            <w:r w:rsidRPr="006F56E2">
              <w:rPr>
                <w:rFonts w:eastAsia="黑体" w:hAnsi="黑体" w:cs="仿宋_GB2312" w:hint="eastAsia"/>
                <w:sz w:val="28"/>
                <w:szCs w:val="28"/>
              </w:rPr>
              <w:t>联系电话</w:t>
            </w:r>
          </w:p>
        </w:tc>
      </w:tr>
      <w:tr w:rsidR="007D6BB6" w:rsidRPr="006F56E2" w:rsidTr="007D6BB6">
        <w:trPr>
          <w:trHeight w:val="145"/>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陈木墩</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30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磁灶镇泰昌村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13860702048</w:t>
            </w:r>
          </w:p>
        </w:tc>
      </w:tr>
      <w:tr w:rsidR="007D6BB6" w:rsidRPr="006F56E2" w:rsidTr="007D6BB6">
        <w:trPr>
          <w:trHeight w:val="25"/>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张秋林</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25</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磁灶镇井边村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13559517088</w:t>
            </w:r>
          </w:p>
        </w:tc>
      </w:tr>
      <w:tr w:rsidR="007D6BB6" w:rsidRPr="006F56E2" w:rsidTr="007D6BB6">
        <w:trPr>
          <w:trHeight w:val="148"/>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3</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李旭晶</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6</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磁灶镇洋宅村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13599160881</w:t>
            </w:r>
          </w:p>
        </w:tc>
      </w:tr>
      <w:tr w:rsidR="007D6BB6" w:rsidRPr="006F56E2" w:rsidTr="007D6BB6">
        <w:trPr>
          <w:trHeight w:val="129"/>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4</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柯发凤</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11</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磁灶镇湖头村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19859585957</w:t>
            </w:r>
          </w:p>
        </w:tc>
      </w:tr>
      <w:tr w:rsidR="007D6BB6" w:rsidRPr="006F56E2" w:rsidTr="007D6BB6">
        <w:trPr>
          <w:trHeight w:val="138"/>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5</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柯文化</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磁灶镇湖头村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13960458984</w:t>
            </w:r>
          </w:p>
        </w:tc>
      </w:tr>
      <w:tr w:rsidR="007D6BB6" w:rsidRPr="006F56E2" w:rsidTr="007D6BB6">
        <w:trPr>
          <w:trHeight w:val="169"/>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6</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林贻曲</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磁灶镇湖头村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18159253692</w:t>
            </w:r>
          </w:p>
        </w:tc>
      </w:tr>
      <w:tr w:rsidR="007D6BB6" w:rsidRPr="006F56E2" w:rsidTr="007D6BB6">
        <w:trPr>
          <w:trHeight w:val="147"/>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7</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林连镇</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磁灶镇湖头村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15980444785</w:t>
            </w:r>
          </w:p>
        </w:tc>
      </w:tr>
      <w:tr w:rsidR="007D6BB6" w:rsidRPr="006F56E2" w:rsidTr="007D6BB6">
        <w:trPr>
          <w:trHeight w:val="134"/>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8</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李辉民</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38</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磁灶镇磁灶社区</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13859794778</w:t>
            </w:r>
          </w:p>
        </w:tc>
      </w:tr>
      <w:tr w:rsidR="007D6BB6" w:rsidRPr="006F56E2" w:rsidTr="007D6BB6">
        <w:trPr>
          <w:trHeight w:val="143"/>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9</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庄志强</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30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磁灶镇下灶村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13788855295</w:t>
            </w:r>
          </w:p>
        </w:tc>
      </w:tr>
      <w:tr w:rsidR="007D6BB6" w:rsidRPr="006F56E2" w:rsidTr="007D6BB6">
        <w:trPr>
          <w:trHeight w:val="141"/>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10</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连钦波</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9</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磁灶镇磁灶社区</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18120677589</w:t>
            </w:r>
          </w:p>
        </w:tc>
      </w:tr>
      <w:tr w:rsidR="007D6BB6" w:rsidRPr="006F56E2" w:rsidTr="007D6BB6">
        <w:trPr>
          <w:trHeight w:val="25"/>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11</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张国坤</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32</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磁灶镇延泽社区</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15880797936</w:t>
            </w:r>
          </w:p>
        </w:tc>
      </w:tr>
      <w:tr w:rsidR="007D6BB6" w:rsidRPr="006F56E2" w:rsidTr="007D6BB6">
        <w:trPr>
          <w:trHeight w:val="153"/>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12</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陈琳彬</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7</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磁灶镇张林村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13799217808</w:t>
            </w:r>
          </w:p>
        </w:tc>
      </w:tr>
      <w:tr w:rsidR="007D6BB6" w:rsidRPr="006F56E2" w:rsidTr="007D6BB6">
        <w:trPr>
          <w:trHeight w:val="134"/>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余良发</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磁灶镇商业街</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18159356056</w:t>
            </w:r>
          </w:p>
        </w:tc>
      </w:tr>
      <w:tr w:rsidR="007D6BB6" w:rsidRPr="006F56E2" w:rsidTr="007D6BB6">
        <w:trPr>
          <w:trHeight w:val="143"/>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14</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陈玉民</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30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磁灶镇张林村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15980037768</w:t>
            </w:r>
          </w:p>
        </w:tc>
      </w:tr>
      <w:tr w:rsidR="007D6BB6" w:rsidRPr="006F56E2" w:rsidTr="007D6BB6">
        <w:trPr>
          <w:trHeight w:val="25"/>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15</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陈煌岩</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40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磁灶镇太昌村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13506053343</w:t>
            </w:r>
          </w:p>
        </w:tc>
      </w:tr>
      <w:tr w:rsidR="007D6BB6" w:rsidRPr="006F56E2" w:rsidTr="007D6BB6">
        <w:trPr>
          <w:trHeight w:val="205"/>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16</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陈孔开</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45</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磁灶镇太昌村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sz w:val="28"/>
                <w:szCs w:val="28"/>
              </w:rPr>
              <w:t>13599714429</w:t>
            </w:r>
          </w:p>
        </w:tc>
      </w:tr>
      <w:tr w:rsidR="007D6BB6" w:rsidRPr="006F56E2" w:rsidTr="007D6BB6">
        <w:trPr>
          <w:trHeight w:val="25"/>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17</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陈伟芳</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30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磁灶镇太昌村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sz w:val="28"/>
                <w:szCs w:val="28"/>
              </w:rPr>
              <w:t>15059551032</w:t>
            </w:r>
          </w:p>
        </w:tc>
      </w:tr>
      <w:tr w:rsidR="007D6BB6" w:rsidRPr="006F56E2" w:rsidTr="007D6BB6">
        <w:trPr>
          <w:trHeight w:val="144"/>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18</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王文辉</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35</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磁灶镇太昌村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13959978092</w:t>
            </w:r>
          </w:p>
        </w:tc>
      </w:tr>
      <w:tr w:rsidR="007D6BB6" w:rsidRPr="006F56E2" w:rsidTr="007D6BB6">
        <w:trPr>
          <w:trHeight w:val="144"/>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19</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陈建丁</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磁灶镇太昌村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13599708085</w:t>
            </w:r>
          </w:p>
        </w:tc>
      </w:tr>
      <w:tr w:rsidR="007D6BB6" w:rsidRPr="006F56E2" w:rsidTr="007D6BB6">
        <w:trPr>
          <w:trHeight w:val="179"/>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20</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吴聪明</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磁灶镇下灶村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13808540182</w:t>
            </w:r>
          </w:p>
        </w:tc>
      </w:tr>
      <w:tr w:rsidR="007D6BB6" w:rsidRPr="006F56E2" w:rsidTr="007D6BB6">
        <w:trPr>
          <w:trHeight w:val="179"/>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21</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张文旋</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15</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磁灶镇五龙村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13505902846</w:t>
            </w:r>
          </w:p>
        </w:tc>
      </w:tr>
      <w:tr w:rsidR="007D6BB6" w:rsidRPr="006F56E2" w:rsidTr="007D6BB6">
        <w:trPr>
          <w:trHeight w:val="179"/>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22</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张文敏</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15</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磁灶镇五龙村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15259547676</w:t>
            </w:r>
          </w:p>
        </w:tc>
      </w:tr>
      <w:tr w:rsidR="007D6BB6" w:rsidRPr="006F56E2" w:rsidTr="007D6BB6">
        <w:trPr>
          <w:trHeight w:val="179"/>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23</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郑民辉</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磁灶镇苏</w:t>
            </w:r>
            <w:r w:rsidRPr="006F56E2">
              <w:rPr>
                <w:rFonts w:hAnsi="宋体" w:cs="宋体" w:hint="eastAsia"/>
                <w:sz w:val="28"/>
                <w:szCs w:val="28"/>
              </w:rPr>
              <w:t>垵</w:t>
            </w:r>
            <w:r w:rsidRPr="006F56E2">
              <w:rPr>
                <w:rFonts w:eastAsia="仿宋_GB2312" w:hAnsi="仿宋_GB2312" w:cs="仿宋_GB2312" w:hint="eastAsia"/>
                <w:sz w:val="28"/>
                <w:szCs w:val="28"/>
              </w:rPr>
              <w:t>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13859755861</w:t>
            </w:r>
          </w:p>
        </w:tc>
      </w:tr>
      <w:tr w:rsidR="007D6BB6" w:rsidRPr="006F56E2" w:rsidTr="007D6BB6">
        <w:trPr>
          <w:trHeight w:val="179"/>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24</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庄景聪</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磁灶镇瑶琼村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13506017533</w:t>
            </w:r>
          </w:p>
        </w:tc>
      </w:tr>
      <w:tr w:rsidR="007D6BB6" w:rsidRPr="006F56E2" w:rsidTr="007D6BB6">
        <w:trPr>
          <w:trHeight w:val="179"/>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25</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陈延安</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磁灶镇瑶琼村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13459582279</w:t>
            </w:r>
          </w:p>
        </w:tc>
      </w:tr>
      <w:tr w:rsidR="007D6BB6" w:rsidRPr="006F56E2" w:rsidTr="007D6BB6">
        <w:trPr>
          <w:trHeight w:val="179"/>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26</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娄贵华</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磁灶镇延泽西路</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13107872788</w:t>
            </w:r>
          </w:p>
        </w:tc>
      </w:tr>
      <w:tr w:rsidR="007D6BB6" w:rsidRPr="006F56E2" w:rsidTr="007D6BB6">
        <w:trPr>
          <w:trHeight w:val="179"/>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27</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王伙民</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30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磁灶镇大埔村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18960258531</w:t>
            </w:r>
          </w:p>
        </w:tc>
      </w:tr>
      <w:tr w:rsidR="007D6BB6" w:rsidRPr="006F56E2" w:rsidTr="007D6BB6">
        <w:trPr>
          <w:trHeight w:val="179"/>
        </w:trPr>
        <w:tc>
          <w:tcPr>
            <w:tcW w:w="34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28</w:t>
            </w:r>
          </w:p>
        </w:tc>
        <w:tc>
          <w:tcPr>
            <w:tcW w:w="660"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王伟波</w:t>
            </w:r>
          </w:p>
        </w:tc>
        <w:tc>
          <w:tcPr>
            <w:tcW w:w="289"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男</w:t>
            </w:r>
          </w:p>
        </w:tc>
        <w:tc>
          <w:tcPr>
            <w:tcW w:w="67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泥水匠</w:t>
            </w:r>
          </w:p>
        </w:tc>
        <w:tc>
          <w:tcPr>
            <w:tcW w:w="70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20</w:t>
            </w:r>
          </w:p>
        </w:tc>
        <w:tc>
          <w:tcPr>
            <w:tcW w:w="1297"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hAnsi="仿宋_GB2312" w:cs="仿宋_GB2312" w:hint="eastAsia"/>
                <w:sz w:val="28"/>
                <w:szCs w:val="28"/>
              </w:rPr>
              <w:t>磁灶镇大埔村</w:t>
            </w:r>
          </w:p>
        </w:tc>
        <w:tc>
          <w:tcPr>
            <w:tcW w:w="1024" w:type="pct"/>
            <w:vAlign w:val="center"/>
          </w:tcPr>
          <w:p w:rsidR="00480C19" w:rsidRPr="006F56E2" w:rsidRDefault="00480C19" w:rsidP="007D6BB6">
            <w:pPr>
              <w:spacing w:line="380" w:lineRule="exact"/>
              <w:jc w:val="center"/>
              <w:rPr>
                <w:rFonts w:eastAsia="仿宋_GB2312" w:cs="仿宋_GB2312"/>
                <w:sz w:val="28"/>
                <w:szCs w:val="28"/>
              </w:rPr>
            </w:pPr>
            <w:r w:rsidRPr="006F56E2">
              <w:rPr>
                <w:rFonts w:eastAsia="仿宋_GB2312" w:cs="仿宋_GB2312" w:hint="eastAsia"/>
                <w:sz w:val="28"/>
                <w:szCs w:val="28"/>
              </w:rPr>
              <w:t>15906017189</w:t>
            </w:r>
          </w:p>
        </w:tc>
      </w:tr>
    </w:tbl>
    <w:p w:rsidR="00480C19" w:rsidRPr="006F56E2" w:rsidRDefault="00480C19" w:rsidP="007D6BB6">
      <w:pPr>
        <w:spacing w:line="600" w:lineRule="exact"/>
        <w:rPr>
          <w:rFonts w:eastAsia="黑体"/>
          <w:sz w:val="32"/>
          <w:szCs w:val="32"/>
        </w:rPr>
      </w:pPr>
      <w:r w:rsidRPr="006F56E2">
        <w:rPr>
          <w:rFonts w:eastAsia="仿宋_GB2312"/>
          <w:sz w:val="32"/>
          <w:szCs w:val="32"/>
        </w:rPr>
        <w:br w:type="page"/>
      </w:r>
      <w:r w:rsidRPr="006F56E2">
        <w:rPr>
          <w:rFonts w:eastAsia="黑体" w:hint="eastAsia"/>
          <w:sz w:val="32"/>
          <w:szCs w:val="32"/>
        </w:rPr>
        <w:t>附件</w:t>
      </w:r>
      <w:r w:rsidRPr="006F56E2">
        <w:rPr>
          <w:rFonts w:eastAsia="黑体" w:hint="eastAsia"/>
          <w:sz w:val="32"/>
          <w:szCs w:val="32"/>
        </w:rPr>
        <w:t>5</w:t>
      </w:r>
    </w:p>
    <w:p w:rsidR="007D6BB6" w:rsidRPr="006F56E2" w:rsidRDefault="007D6BB6" w:rsidP="007D6BB6">
      <w:pPr>
        <w:spacing w:line="600" w:lineRule="exact"/>
        <w:rPr>
          <w:rFonts w:eastAsia="黑体"/>
          <w:sz w:val="32"/>
          <w:szCs w:val="32"/>
        </w:rPr>
      </w:pPr>
    </w:p>
    <w:p w:rsidR="00480C19" w:rsidRPr="006F56E2" w:rsidRDefault="00480C19" w:rsidP="007D6BB6">
      <w:pPr>
        <w:spacing w:line="600" w:lineRule="exact"/>
        <w:jc w:val="center"/>
        <w:rPr>
          <w:rFonts w:eastAsia="方正小标宋简体"/>
          <w:noProof/>
          <w:sz w:val="44"/>
          <w:szCs w:val="44"/>
        </w:rPr>
      </w:pPr>
      <w:r w:rsidRPr="006F56E2">
        <w:rPr>
          <w:rFonts w:eastAsia="方正小标宋简体" w:hint="eastAsia"/>
          <w:noProof/>
          <w:sz w:val="44"/>
          <w:szCs w:val="44"/>
        </w:rPr>
        <w:t>晋江市磁灶镇农房建设放样申请表</w:t>
      </w:r>
    </w:p>
    <w:p w:rsidR="00480C19" w:rsidRPr="006F56E2" w:rsidRDefault="00480C19" w:rsidP="007D6BB6">
      <w:pPr>
        <w:spacing w:line="600" w:lineRule="exact"/>
        <w:ind w:right="640"/>
        <w:jc w:val="center"/>
        <w:rPr>
          <w:rFonts w:eastAsia="仿宋_GB2312"/>
          <w:noProof/>
          <w:sz w:val="32"/>
          <w:szCs w:val="32"/>
        </w:rPr>
      </w:pPr>
      <w:r w:rsidRPr="006F56E2">
        <w:rPr>
          <w:rFonts w:eastAsia="仿宋_GB2312" w:hint="eastAsia"/>
          <w:noProof/>
          <w:sz w:val="32"/>
          <w:szCs w:val="32"/>
        </w:rPr>
        <w:t xml:space="preserve">                                 </w:t>
      </w:r>
      <w:r w:rsidRPr="006F56E2">
        <w:rPr>
          <w:rFonts w:eastAsia="仿宋_GB2312" w:hint="eastAsia"/>
          <w:noProof/>
          <w:sz w:val="32"/>
          <w:szCs w:val="32"/>
        </w:rPr>
        <w:t>编号：</w:t>
      </w:r>
    </w:p>
    <w:tbl>
      <w:tblPr>
        <w:tblW w:w="4958" w:type="pct"/>
        <w:tblLook w:val="04A0"/>
      </w:tblPr>
      <w:tblGrid>
        <w:gridCol w:w="2079"/>
        <w:gridCol w:w="2432"/>
        <w:gridCol w:w="1695"/>
        <w:gridCol w:w="2442"/>
      </w:tblGrid>
      <w:tr w:rsidR="00480C19" w:rsidRPr="006F56E2" w:rsidTr="004C4B5B">
        <w:trPr>
          <w:trHeight w:val="920"/>
        </w:trPr>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户主姓名</w:t>
            </w:r>
          </w:p>
        </w:tc>
        <w:tc>
          <w:tcPr>
            <w:tcW w:w="1406" w:type="pct"/>
            <w:tcBorders>
              <w:top w:val="single" w:sz="4" w:space="0" w:color="auto"/>
              <w:left w:val="nil"/>
              <w:bottom w:val="single" w:sz="4" w:space="0" w:color="auto"/>
              <w:right w:val="single" w:sz="4" w:space="0" w:color="auto"/>
            </w:tcBorders>
            <w:shd w:val="clear" w:color="auto" w:fill="auto"/>
            <w:noWrap/>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 xml:space="preserve">　</w:t>
            </w:r>
          </w:p>
        </w:tc>
        <w:tc>
          <w:tcPr>
            <w:tcW w:w="980" w:type="pct"/>
            <w:tcBorders>
              <w:top w:val="single" w:sz="4" w:space="0" w:color="auto"/>
              <w:left w:val="nil"/>
              <w:bottom w:val="single" w:sz="4" w:space="0" w:color="auto"/>
              <w:right w:val="single" w:sz="4" w:space="0" w:color="auto"/>
            </w:tcBorders>
            <w:shd w:val="clear" w:color="auto" w:fill="auto"/>
            <w:noWrap/>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所在村</w:t>
            </w:r>
          </w:p>
        </w:tc>
        <w:tc>
          <w:tcPr>
            <w:tcW w:w="1412" w:type="pct"/>
            <w:tcBorders>
              <w:top w:val="single" w:sz="4" w:space="0" w:color="auto"/>
              <w:left w:val="nil"/>
              <w:bottom w:val="single" w:sz="4" w:space="0" w:color="auto"/>
              <w:right w:val="single" w:sz="4" w:space="0" w:color="auto"/>
            </w:tcBorders>
            <w:shd w:val="clear" w:color="auto" w:fill="auto"/>
            <w:noWrap/>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 xml:space="preserve">　</w:t>
            </w:r>
          </w:p>
        </w:tc>
      </w:tr>
      <w:tr w:rsidR="00480C19" w:rsidRPr="006F56E2" w:rsidTr="004C4B5B">
        <w:trPr>
          <w:trHeight w:val="1146"/>
        </w:trPr>
        <w:tc>
          <w:tcPr>
            <w:tcW w:w="1202" w:type="pct"/>
            <w:tcBorders>
              <w:top w:val="nil"/>
              <w:left w:val="single" w:sz="4" w:space="0" w:color="auto"/>
              <w:bottom w:val="single" w:sz="4" w:space="0" w:color="auto"/>
              <w:right w:val="single" w:sz="4" w:space="0" w:color="auto"/>
            </w:tcBorders>
            <w:shd w:val="clear" w:color="auto" w:fill="auto"/>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地址</w:t>
            </w:r>
          </w:p>
        </w:tc>
        <w:tc>
          <w:tcPr>
            <w:tcW w:w="1406" w:type="pct"/>
            <w:tcBorders>
              <w:top w:val="nil"/>
              <w:left w:val="nil"/>
              <w:bottom w:val="single" w:sz="4" w:space="0" w:color="auto"/>
              <w:right w:val="single" w:sz="4" w:space="0" w:color="auto"/>
            </w:tcBorders>
            <w:shd w:val="clear" w:color="auto" w:fill="auto"/>
            <w:noWrap/>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 xml:space="preserve">　</w:t>
            </w:r>
          </w:p>
        </w:tc>
        <w:tc>
          <w:tcPr>
            <w:tcW w:w="980" w:type="pct"/>
            <w:tcBorders>
              <w:top w:val="nil"/>
              <w:left w:val="nil"/>
              <w:bottom w:val="single" w:sz="4" w:space="0" w:color="auto"/>
              <w:right w:val="single" w:sz="4" w:space="0" w:color="auto"/>
            </w:tcBorders>
            <w:shd w:val="clear" w:color="auto" w:fill="auto"/>
            <w:noWrap/>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审批占地面积</w:t>
            </w:r>
          </w:p>
        </w:tc>
        <w:tc>
          <w:tcPr>
            <w:tcW w:w="1412" w:type="pct"/>
            <w:tcBorders>
              <w:top w:val="nil"/>
              <w:left w:val="nil"/>
              <w:bottom w:val="single" w:sz="4" w:space="0" w:color="auto"/>
              <w:right w:val="single" w:sz="4" w:space="0" w:color="auto"/>
            </w:tcBorders>
            <w:shd w:val="clear" w:color="auto" w:fill="auto"/>
            <w:noWrap/>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 xml:space="preserve">　</w:t>
            </w:r>
          </w:p>
        </w:tc>
      </w:tr>
      <w:tr w:rsidR="00480C19" w:rsidRPr="006F56E2" w:rsidTr="004C4B5B">
        <w:trPr>
          <w:trHeight w:val="1162"/>
        </w:trPr>
        <w:tc>
          <w:tcPr>
            <w:tcW w:w="1202" w:type="pct"/>
            <w:tcBorders>
              <w:top w:val="nil"/>
              <w:left w:val="single" w:sz="4" w:space="0" w:color="auto"/>
              <w:bottom w:val="single" w:sz="4" w:space="0" w:color="auto"/>
              <w:right w:val="single" w:sz="4" w:space="0" w:color="auto"/>
            </w:tcBorders>
            <w:shd w:val="clear" w:color="auto" w:fill="auto"/>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拟建房屋结构</w:t>
            </w:r>
          </w:p>
        </w:tc>
        <w:tc>
          <w:tcPr>
            <w:tcW w:w="1406" w:type="pct"/>
            <w:tcBorders>
              <w:top w:val="nil"/>
              <w:left w:val="nil"/>
              <w:bottom w:val="single" w:sz="4" w:space="0" w:color="auto"/>
              <w:right w:val="single" w:sz="4" w:space="0" w:color="auto"/>
            </w:tcBorders>
            <w:shd w:val="clear" w:color="auto" w:fill="auto"/>
            <w:noWrap/>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□框架□砖混□其他</w:t>
            </w:r>
          </w:p>
        </w:tc>
        <w:tc>
          <w:tcPr>
            <w:tcW w:w="980" w:type="pct"/>
            <w:tcBorders>
              <w:top w:val="nil"/>
              <w:left w:val="nil"/>
              <w:bottom w:val="single" w:sz="4" w:space="0" w:color="auto"/>
              <w:right w:val="single" w:sz="4" w:space="0" w:color="auto"/>
            </w:tcBorders>
            <w:shd w:val="clear" w:color="auto" w:fill="auto"/>
            <w:noWrap/>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设计单位</w:t>
            </w:r>
          </w:p>
        </w:tc>
        <w:tc>
          <w:tcPr>
            <w:tcW w:w="1412" w:type="pct"/>
            <w:tcBorders>
              <w:top w:val="nil"/>
              <w:left w:val="nil"/>
              <w:bottom w:val="single" w:sz="4" w:space="0" w:color="auto"/>
              <w:right w:val="single" w:sz="4" w:space="0" w:color="auto"/>
            </w:tcBorders>
            <w:shd w:val="clear" w:color="auto" w:fill="auto"/>
            <w:noWrap/>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 xml:space="preserve">　</w:t>
            </w:r>
          </w:p>
        </w:tc>
      </w:tr>
      <w:tr w:rsidR="00480C19" w:rsidRPr="006F56E2" w:rsidTr="004C4B5B">
        <w:trPr>
          <w:trHeight w:val="1291"/>
        </w:trPr>
        <w:tc>
          <w:tcPr>
            <w:tcW w:w="1202" w:type="pct"/>
            <w:tcBorders>
              <w:top w:val="nil"/>
              <w:left w:val="single" w:sz="4" w:space="0" w:color="auto"/>
              <w:bottom w:val="nil"/>
              <w:right w:val="single" w:sz="4" w:space="0" w:color="auto"/>
            </w:tcBorders>
            <w:shd w:val="clear" w:color="auto" w:fill="auto"/>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施工企业或农村工匠</w:t>
            </w:r>
          </w:p>
        </w:tc>
        <w:tc>
          <w:tcPr>
            <w:tcW w:w="1406" w:type="pct"/>
            <w:tcBorders>
              <w:top w:val="nil"/>
              <w:left w:val="nil"/>
              <w:bottom w:val="single" w:sz="4" w:space="0" w:color="auto"/>
              <w:right w:val="single" w:sz="4" w:space="0" w:color="auto"/>
            </w:tcBorders>
            <w:shd w:val="clear" w:color="auto" w:fill="auto"/>
            <w:noWrap/>
            <w:vAlign w:val="center"/>
            <w:hideMark/>
          </w:tcPr>
          <w:p w:rsidR="00480C19" w:rsidRPr="006F56E2" w:rsidRDefault="00480C19" w:rsidP="004C4B5B">
            <w:pPr>
              <w:widowControl/>
              <w:jc w:val="left"/>
              <w:rPr>
                <w:rFonts w:eastAsia="仿宋_GB2312" w:cs="宋体"/>
                <w:kern w:val="0"/>
                <w:sz w:val="24"/>
                <w:szCs w:val="24"/>
              </w:rPr>
            </w:pPr>
            <w:r w:rsidRPr="006F56E2">
              <w:rPr>
                <w:rFonts w:eastAsia="仿宋_GB2312" w:cs="宋体" w:hint="eastAsia"/>
                <w:kern w:val="0"/>
                <w:sz w:val="24"/>
                <w:szCs w:val="24"/>
              </w:rPr>
              <w:t xml:space="preserve">　</w:t>
            </w:r>
          </w:p>
        </w:tc>
        <w:tc>
          <w:tcPr>
            <w:tcW w:w="980" w:type="pct"/>
            <w:tcBorders>
              <w:top w:val="nil"/>
              <w:left w:val="nil"/>
              <w:bottom w:val="single" w:sz="4" w:space="0" w:color="auto"/>
              <w:right w:val="single" w:sz="4" w:space="0" w:color="auto"/>
            </w:tcBorders>
            <w:shd w:val="clear" w:color="auto" w:fill="auto"/>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现场负责人及联系方式</w:t>
            </w:r>
          </w:p>
        </w:tc>
        <w:tc>
          <w:tcPr>
            <w:tcW w:w="1412" w:type="pct"/>
            <w:tcBorders>
              <w:top w:val="nil"/>
              <w:left w:val="nil"/>
              <w:bottom w:val="single" w:sz="4" w:space="0" w:color="auto"/>
              <w:right w:val="single" w:sz="4" w:space="0" w:color="auto"/>
            </w:tcBorders>
            <w:shd w:val="clear" w:color="auto" w:fill="auto"/>
            <w:noWrap/>
            <w:vAlign w:val="center"/>
            <w:hideMark/>
          </w:tcPr>
          <w:p w:rsidR="00480C19" w:rsidRPr="006F56E2" w:rsidRDefault="00480C19" w:rsidP="004C4B5B">
            <w:pPr>
              <w:widowControl/>
              <w:jc w:val="left"/>
              <w:rPr>
                <w:rFonts w:eastAsia="仿宋_GB2312" w:cs="宋体"/>
                <w:kern w:val="0"/>
                <w:sz w:val="24"/>
                <w:szCs w:val="24"/>
              </w:rPr>
            </w:pPr>
            <w:r w:rsidRPr="006F56E2">
              <w:rPr>
                <w:rFonts w:eastAsia="仿宋_GB2312" w:cs="宋体" w:hint="eastAsia"/>
                <w:kern w:val="0"/>
                <w:sz w:val="24"/>
                <w:szCs w:val="24"/>
              </w:rPr>
              <w:t xml:space="preserve">　</w:t>
            </w:r>
          </w:p>
        </w:tc>
      </w:tr>
      <w:tr w:rsidR="00480C19" w:rsidRPr="006F56E2" w:rsidTr="007D6BB6">
        <w:trPr>
          <w:trHeight w:val="2107"/>
        </w:trPr>
        <w:tc>
          <w:tcPr>
            <w:tcW w:w="1202" w:type="pct"/>
            <w:tcBorders>
              <w:top w:val="single" w:sz="4" w:space="0" w:color="auto"/>
              <w:left w:val="single" w:sz="4" w:space="0" w:color="auto"/>
              <w:bottom w:val="nil"/>
              <w:right w:val="single" w:sz="4" w:space="0" w:color="auto"/>
            </w:tcBorders>
            <w:shd w:val="clear" w:color="auto" w:fill="auto"/>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工程进度安排</w:t>
            </w:r>
          </w:p>
        </w:tc>
        <w:tc>
          <w:tcPr>
            <w:tcW w:w="3798" w:type="pct"/>
            <w:gridSpan w:val="3"/>
            <w:tcBorders>
              <w:top w:val="single" w:sz="4" w:space="0" w:color="auto"/>
              <w:left w:val="nil"/>
              <w:bottom w:val="single" w:sz="4" w:space="0" w:color="auto"/>
              <w:right w:val="single" w:sz="4" w:space="0" w:color="000000"/>
            </w:tcBorders>
            <w:shd w:val="clear" w:color="auto" w:fill="auto"/>
            <w:vAlign w:val="center"/>
            <w:hideMark/>
          </w:tcPr>
          <w:p w:rsidR="00480C19" w:rsidRPr="006F56E2" w:rsidRDefault="00480C19" w:rsidP="004C4B5B">
            <w:pPr>
              <w:widowControl/>
              <w:jc w:val="left"/>
              <w:rPr>
                <w:rFonts w:eastAsia="仿宋_GB2312" w:cs="宋体"/>
                <w:kern w:val="0"/>
                <w:sz w:val="24"/>
                <w:szCs w:val="24"/>
              </w:rPr>
            </w:pPr>
            <w:r w:rsidRPr="006F56E2">
              <w:rPr>
                <w:rFonts w:eastAsia="仿宋_GB2312" w:cs="宋体" w:hint="eastAsia"/>
                <w:kern w:val="0"/>
                <w:sz w:val="24"/>
                <w:szCs w:val="24"/>
              </w:rPr>
              <w:t>______</w:t>
            </w:r>
            <w:r w:rsidRPr="006F56E2">
              <w:rPr>
                <w:rFonts w:eastAsia="仿宋_GB2312" w:cs="宋体" w:hint="eastAsia"/>
                <w:kern w:val="0"/>
                <w:sz w:val="24"/>
                <w:szCs w:val="24"/>
              </w:rPr>
              <w:t>年</w:t>
            </w:r>
            <w:r w:rsidRPr="006F56E2">
              <w:rPr>
                <w:rFonts w:eastAsia="仿宋_GB2312" w:cs="宋体" w:hint="eastAsia"/>
                <w:kern w:val="0"/>
                <w:sz w:val="24"/>
                <w:szCs w:val="24"/>
              </w:rPr>
              <w:t>______</w:t>
            </w:r>
            <w:r w:rsidRPr="006F56E2">
              <w:rPr>
                <w:rFonts w:eastAsia="仿宋_GB2312" w:cs="宋体" w:hint="eastAsia"/>
                <w:kern w:val="0"/>
                <w:sz w:val="24"/>
                <w:szCs w:val="24"/>
              </w:rPr>
              <w:t>月完成地基：</w:t>
            </w:r>
            <w:r w:rsidRPr="006F56E2">
              <w:rPr>
                <w:rFonts w:eastAsia="仿宋_GB2312" w:cs="宋体" w:hint="eastAsia"/>
                <w:kern w:val="0"/>
                <w:sz w:val="24"/>
                <w:szCs w:val="24"/>
              </w:rPr>
              <w:t xml:space="preserve">                                   ______</w:t>
            </w:r>
            <w:r w:rsidRPr="006F56E2">
              <w:rPr>
                <w:rFonts w:eastAsia="仿宋_GB2312" w:cs="宋体" w:hint="eastAsia"/>
                <w:kern w:val="0"/>
                <w:sz w:val="24"/>
                <w:szCs w:val="24"/>
              </w:rPr>
              <w:t>年</w:t>
            </w:r>
            <w:r w:rsidRPr="006F56E2">
              <w:rPr>
                <w:rFonts w:eastAsia="仿宋_GB2312" w:cs="宋体" w:hint="eastAsia"/>
                <w:kern w:val="0"/>
                <w:sz w:val="24"/>
                <w:szCs w:val="24"/>
              </w:rPr>
              <w:t>______</w:t>
            </w:r>
            <w:r w:rsidRPr="006F56E2">
              <w:rPr>
                <w:rFonts w:eastAsia="仿宋_GB2312" w:cs="宋体" w:hint="eastAsia"/>
                <w:kern w:val="0"/>
                <w:sz w:val="24"/>
                <w:szCs w:val="24"/>
              </w:rPr>
              <w:t>月完成主体：</w:t>
            </w:r>
            <w:r w:rsidRPr="006F56E2">
              <w:rPr>
                <w:rFonts w:eastAsia="仿宋_GB2312" w:cs="宋体" w:hint="eastAsia"/>
                <w:kern w:val="0"/>
                <w:sz w:val="24"/>
                <w:szCs w:val="24"/>
              </w:rPr>
              <w:t xml:space="preserve">                                 ______</w:t>
            </w:r>
            <w:r w:rsidRPr="006F56E2">
              <w:rPr>
                <w:rFonts w:eastAsia="仿宋_GB2312" w:cs="宋体" w:hint="eastAsia"/>
                <w:kern w:val="0"/>
                <w:sz w:val="24"/>
                <w:szCs w:val="24"/>
              </w:rPr>
              <w:t>年</w:t>
            </w:r>
            <w:r w:rsidRPr="006F56E2">
              <w:rPr>
                <w:rFonts w:eastAsia="仿宋_GB2312" w:cs="宋体" w:hint="eastAsia"/>
                <w:kern w:val="0"/>
                <w:sz w:val="24"/>
                <w:szCs w:val="24"/>
              </w:rPr>
              <w:t>______</w:t>
            </w:r>
            <w:r w:rsidRPr="006F56E2">
              <w:rPr>
                <w:rFonts w:eastAsia="仿宋_GB2312" w:cs="宋体" w:hint="eastAsia"/>
                <w:kern w:val="0"/>
                <w:sz w:val="24"/>
                <w:szCs w:val="24"/>
              </w:rPr>
              <w:t>月完成外装：</w:t>
            </w:r>
            <w:r w:rsidRPr="006F56E2">
              <w:rPr>
                <w:rFonts w:eastAsia="仿宋_GB2312" w:cs="宋体" w:hint="eastAsia"/>
                <w:kern w:val="0"/>
                <w:sz w:val="24"/>
                <w:szCs w:val="24"/>
              </w:rPr>
              <w:t xml:space="preserve">                        ______</w:t>
            </w:r>
            <w:r w:rsidRPr="006F56E2">
              <w:rPr>
                <w:rFonts w:eastAsia="仿宋_GB2312" w:cs="宋体" w:hint="eastAsia"/>
                <w:kern w:val="0"/>
                <w:sz w:val="24"/>
                <w:szCs w:val="24"/>
              </w:rPr>
              <w:t>年</w:t>
            </w:r>
            <w:r w:rsidRPr="006F56E2">
              <w:rPr>
                <w:rFonts w:eastAsia="仿宋_GB2312" w:cs="宋体" w:hint="eastAsia"/>
                <w:kern w:val="0"/>
                <w:sz w:val="24"/>
                <w:szCs w:val="24"/>
              </w:rPr>
              <w:t>______</w:t>
            </w:r>
            <w:r w:rsidRPr="006F56E2">
              <w:rPr>
                <w:rFonts w:eastAsia="仿宋_GB2312" w:cs="宋体" w:hint="eastAsia"/>
                <w:kern w:val="0"/>
                <w:sz w:val="24"/>
                <w:szCs w:val="24"/>
              </w:rPr>
              <w:t>月完成内装：</w:t>
            </w:r>
            <w:r w:rsidRPr="006F56E2">
              <w:rPr>
                <w:rFonts w:eastAsia="仿宋_GB2312" w:cs="宋体" w:hint="eastAsia"/>
                <w:kern w:val="0"/>
                <w:sz w:val="24"/>
                <w:szCs w:val="24"/>
              </w:rPr>
              <w:t xml:space="preserve">  </w:t>
            </w:r>
          </w:p>
        </w:tc>
      </w:tr>
      <w:tr w:rsidR="00480C19" w:rsidRPr="006F56E2" w:rsidTr="004C4B5B">
        <w:trPr>
          <w:trHeight w:val="2195"/>
        </w:trPr>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村委会审核意见</w:t>
            </w:r>
          </w:p>
        </w:tc>
        <w:tc>
          <w:tcPr>
            <w:tcW w:w="3798" w:type="pct"/>
            <w:gridSpan w:val="3"/>
            <w:tcBorders>
              <w:top w:val="single" w:sz="4" w:space="0" w:color="auto"/>
              <w:left w:val="nil"/>
              <w:bottom w:val="single" w:sz="4" w:space="0" w:color="auto"/>
              <w:right w:val="single" w:sz="4" w:space="0" w:color="000000"/>
            </w:tcBorders>
            <w:shd w:val="clear" w:color="auto" w:fill="auto"/>
            <w:vAlign w:val="bottom"/>
            <w:hideMark/>
          </w:tcPr>
          <w:p w:rsidR="00480C19" w:rsidRPr="006F56E2" w:rsidRDefault="00480C19" w:rsidP="004C4B5B">
            <w:pPr>
              <w:widowControl/>
              <w:ind w:leftChars="400" w:left="4080" w:hangingChars="1350" w:hanging="3240"/>
              <w:jc w:val="left"/>
              <w:rPr>
                <w:rFonts w:eastAsia="仿宋_GB2312" w:cs="宋体"/>
                <w:kern w:val="0"/>
                <w:sz w:val="24"/>
                <w:szCs w:val="24"/>
              </w:rPr>
            </w:pPr>
            <w:r w:rsidRPr="006F56E2">
              <w:rPr>
                <w:rFonts w:eastAsia="仿宋_GB2312" w:cs="宋体" w:hint="eastAsia"/>
                <w:kern w:val="0"/>
                <w:sz w:val="24"/>
                <w:szCs w:val="24"/>
              </w:rPr>
              <w:t xml:space="preserve">     </w:t>
            </w:r>
            <w:r w:rsidRPr="006F56E2">
              <w:rPr>
                <w:rFonts w:eastAsia="仿宋_GB2312" w:cs="宋体" w:hint="eastAsia"/>
                <w:kern w:val="0"/>
                <w:sz w:val="24"/>
                <w:szCs w:val="24"/>
              </w:rPr>
              <w:t>经办人：</w:t>
            </w:r>
            <w:r w:rsidRPr="006F56E2">
              <w:rPr>
                <w:rFonts w:eastAsia="仿宋_GB2312" w:cs="宋体" w:hint="eastAsia"/>
                <w:kern w:val="0"/>
                <w:sz w:val="24"/>
                <w:szCs w:val="24"/>
              </w:rPr>
              <w:t xml:space="preserve">         </w:t>
            </w:r>
            <w:r w:rsidRPr="006F56E2">
              <w:rPr>
                <w:rFonts w:eastAsia="仿宋_GB2312" w:cs="宋体" w:hint="eastAsia"/>
                <w:kern w:val="0"/>
                <w:sz w:val="24"/>
                <w:szCs w:val="24"/>
              </w:rPr>
              <w:t>负责人：</w:t>
            </w:r>
            <w:r w:rsidRPr="006F56E2">
              <w:rPr>
                <w:rFonts w:eastAsia="仿宋_GB2312" w:cs="宋体" w:hint="eastAsia"/>
                <w:kern w:val="0"/>
                <w:sz w:val="24"/>
                <w:szCs w:val="24"/>
              </w:rPr>
              <w:t xml:space="preserve">                                              </w:t>
            </w:r>
            <w:r w:rsidRPr="006F56E2">
              <w:rPr>
                <w:rFonts w:eastAsia="仿宋_GB2312" w:cs="宋体" w:hint="eastAsia"/>
                <w:kern w:val="0"/>
                <w:sz w:val="24"/>
                <w:szCs w:val="24"/>
              </w:rPr>
              <w:t>日期：</w:t>
            </w:r>
          </w:p>
        </w:tc>
      </w:tr>
      <w:tr w:rsidR="00480C19" w:rsidRPr="006F56E2" w:rsidTr="004C4B5B">
        <w:trPr>
          <w:trHeight w:val="2062"/>
        </w:trPr>
        <w:tc>
          <w:tcPr>
            <w:tcW w:w="1202" w:type="pct"/>
            <w:tcBorders>
              <w:top w:val="nil"/>
              <w:left w:val="single" w:sz="4" w:space="0" w:color="auto"/>
              <w:bottom w:val="single" w:sz="4" w:space="0" w:color="auto"/>
              <w:right w:val="single" w:sz="4" w:space="0" w:color="auto"/>
            </w:tcBorders>
            <w:shd w:val="clear" w:color="auto" w:fill="auto"/>
            <w:vAlign w:val="center"/>
            <w:hideMark/>
          </w:tcPr>
          <w:p w:rsidR="00480C19" w:rsidRPr="006F56E2" w:rsidRDefault="00480C19" w:rsidP="004C4B5B">
            <w:pPr>
              <w:widowControl/>
              <w:jc w:val="center"/>
              <w:rPr>
                <w:rFonts w:eastAsia="仿宋_GB2312" w:cs="宋体"/>
                <w:kern w:val="0"/>
                <w:sz w:val="24"/>
                <w:szCs w:val="24"/>
              </w:rPr>
            </w:pPr>
            <w:r w:rsidRPr="006F56E2">
              <w:rPr>
                <w:rFonts w:eastAsia="仿宋_GB2312" w:cs="宋体" w:hint="eastAsia"/>
                <w:kern w:val="0"/>
                <w:sz w:val="24"/>
                <w:szCs w:val="24"/>
              </w:rPr>
              <w:t>镇政府审核情况</w:t>
            </w:r>
          </w:p>
        </w:tc>
        <w:tc>
          <w:tcPr>
            <w:tcW w:w="3798" w:type="pct"/>
            <w:gridSpan w:val="3"/>
            <w:tcBorders>
              <w:top w:val="single" w:sz="4" w:space="0" w:color="auto"/>
              <w:left w:val="nil"/>
              <w:bottom w:val="single" w:sz="4" w:space="0" w:color="auto"/>
              <w:right w:val="single" w:sz="4" w:space="0" w:color="000000"/>
            </w:tcBorders>
            <w:shd w:val="clear" w:color="auto" w:fill="auto"/>
            <w:vAlign w:val="bottom"/>
            <w:hideMark/>
          </w:tcPr>
          <w:p w:rsidR="00480C19" w:rsidRPr="006F56E2" w:rsidRDefault="00480C19" w:rsidP="004C4B5B">
            <w:pPr>
              <w:widowControl/>
              <w:ind w:leftChars="400" w:left="3960" w:hangingChars="1300" w:hanging="3120"/>
              <w:jc w:val="left"/>
              <w:rPr>
                <w:rFonts w:eastAsia="仿宋_GB2312" w:cs="宋体"/>
                <w:kern w:val="0"/>
                <w:sz w:val="24"/>
                <w:szCs w:val="24"/>
              </w:rPr>
            </w:pPr>
            <w:r w:rsidRPr="006F56E2">
              <w:rPr>
                <w:rFonts w:eastAsia="仿宋_GB2312" w:cs="宋体" w:hint="eastAsia"/>
                <w:kern w:val="0"/>
                <w:sz w:val="24"/>
                <w:szCs w:val="24"/>
              </w:rPr>
              <w:t xml:space="preserve">    </w:t>
            </w:r>
            <w:r w:rsidRPr="006F56E2">
              <w:rPr>
                <w:rFonts w:eastAsia="仿宋_GB2312" w:cs="宋体" w:hint="eastAsia"/>
                <w:kern w:val="0"/>
                <w:sz w:val="24"/>
                <w:szCs w:val="24"/>
              </w:rPr>
              <w:t>经办人：</w:t>
            </w:r>
            <w:r w:rsidRPr="006F56E2">
              <w:rPr>
                <w:rFonts w:eastAsia="仿宋_GB2312" w:cs="宋体" w:hint="eastAsia"/>
                <w:kern w:val="0"/>
                <w:sz w:val="24"/>
                <w:szCs w:val="24"/>
              </w:rPr>
              <w:t xml:space="preserve">         </w:t>
            </w:r>
            <w:r w:rsidRPr="006F56E2">
              <w:rPr>
                <w:rFonts w:eastAsia="仿宋_GB2312" w:cs="宋体" w:hint="eastAsia"/>
                <w:kern w:val="0"/>
                <w:sz w:val="24"/>
                <w:szCs w:val="24"/>
              </w:rPr>
              <w:t>负责人：</w:t>
            </w:r>
            <w:r w:rsidRPr="006F56E2">
              <w:rPr>
                <w:rFonts w:eastAsia="仿宋_GB2312" w:cs="宋体" w:hint="eastAsia"/>
                <w:kern w:val="0"/>
                <w:sz w:val="24"/>
                <w:szCs w:val="24"/>
              </w:rPr>
              <w:t xml:space="preserve">                                              </w:t>
            </w:r>
            <w:r w:rsidRPr="006F56E2">
              <w:rPr>
                <w:rFonts w:eastAsia="仿宋_GB2312" w:cs="宋体" w:hint="eastAsia"/>
                <w:kern w:val="0"/>
                <w:sz w:val="24"/>
                <w:szCs w:val="24"/>
              </w:rPr>
              <w:t>日期：</w:t>
            </w:r>
          </w:p>
        </w:tc>
      </w:tr>
    </w:tbl>
    <w:p w:rsidR="00792868" w:rsidRPr="006F56E2" w:rsidRDefault="00792868" w:rsidP="007548FD">
      <w:pPr>
        <w:spacing w:line="480" w:lineRule="exact"/>
        <w:ind w:rightChars="800" w:right="1680" w:firstLine="646"/>
        <w:jc w:val="right"/>
        <w:rPr>
          <w:rFonts w:eastAsia="仿宋_GB2312"/>
          <w:sz w:val="32"/>
          <w:szCs w:val="32"/>
        </w:rPr>
      </w:pPr>
    </w:p>
    <w:p w:rsidR="00792868" w:rsidRPr="006F56E2" w:rsidRDefault="00792868" w:rsidP="007548FD">
      <w:pPr>
        <w:spacing w:line="480" w:lineRule="exact"/>
        <w:ind w:rightChars="800" w:right="1680" w:firstLine="646"/>
        <w:jc w:val="right"/>
        <w:rPr>
          <w:rFonts w:eastAsia="仿宋_GB2312"/>
          <w:sz w:val="32"/>
          <w:szCs w:val="32"/>
        </w:rPr>
      </w:pPr>
    </w:p>
    <w:p w:rsidR="00792868" w:rsidRPr="006F56E2" w:rsidRDefault="00792868" w:rsidP="007548FD">
      <w:pPr>
        <w:spacing w:line="480" w:lineRule="exact"/>
        <w:ind w:rightChars="800" w:right="1680" w:firstLine="646"/>
        <w:jc w:val="right"/>
        <w:rPr>
          <w:rFonts w:eastAsia="仿宋_GB2312"/>
          <w:sz w:val="32"/>
          <w:szCs w:val="32"/>
        </w:rPr>
      </w:pPr>
    </w:p>
    <w:p w:rsidR="00792868" w:rsidRPr="006F56E2" w:rsidRDefault="00792868" w:rsidP="007548FD">
      <w:pPr>
        <w:spacing w:line="480" w:lineRule="exact"/>
        <w:ind w:rightChars="800" w:right="1680" w:firstLine="646"/>
        <w:jc w:val="right"/>
        <w:rPr>
          <w:rFonts w:eastAsia="仿宋_GB2312"/>
          <w:sz w:val="32"/>
          <w:szCs w:val="32"/>
        </w:rPr>
      </w:pPr>
    </w:p>
    <w:p w:rsidR="007D6BB6" w:rsidRPr="006F56E2" w:rsidRDefault="007D6BB6" w:rsidP="007548FD">
      <w:pPr>
        <w:spacing w:line="480" w:lineRule="exact"/>
        <w:ind w:rightChars="800" w:right="1680" w:firstLine="646"/>
        <w:jc w:val="right"/>
        <w:rPr>
          <w:rFonts w:eastAsia="仿宋_GB2312"/>
          <w:sz w:val="32"/>
          <w:szCs w:val="32"/>
        </w:rPr>
      </w:pPr>
    </w:p>
    <w:p w:rsidR="007D6BB6" w:rsidRPr="006F56E2" w:rsidRDefault="007D6BB6" w:rsidP="007548FD">
      <w:pPr>
        <w:spacing w:line="480" w:lineRule="exact"/>
        <w:ind w:rightChars="800" w:right="1680" w:firstLine="646"/>
        <w:jc w:val="right"/>
        <w:rPr>
          <w:rFonts w:eastAsia="仿宋_GB2312"/>
          <w:sz w:val="32"/>
          <w:szCs w:val="32"/>
        </w:rPr>
      </w:pPr>
    </w:p>
    <w:p w:rsidR="007D6BB6" w:rsidRPr="006F56E2" w:rsidRDefault="007D6BB6" w:rsidP="007548FD">
      <w:pPr>
        <w:spacing w:line="480" w:lineRule="exact"/>
        <w:ind w:rightChars="800" w:right="1680" w:firstLine="646"/>
        <w:jc w:val="right"/>
        <w:rPr>
          <w:rFonts w:eastAsia="仿宋_GB2312"/>
          <w:sz w:val="32"/>
          <w:szCs w:val="32"/>
        </w:rPr>
      </w:pPr>
    </w:p>
    <w:p w:rsidR="007D6BB6" w:rsidRPr="006F56E2" w:rsidRDefault="007D6BB6" w:rsidP="007548FD">
      <w:pPr>
        <w:spacing w:line="480" w:lineRule="exact"/>
        <w:ind w:rightChars="800" w:right="1680" w:firstLine="646"/>
        <w:jc w:val="right"/>
        <w:rPr>
          <w:rFonts w:eastAsia="仿宋_GB2312"/>
          <w:sz w:val="32"/>
          <w:szCs w:val="32"/>
        </w:rPr>
      </w:pPr>
    </w:p>
    <w:p w:rsidR="007D6BB6" w:rsidRPr="006F56E2" w:rsidRDefault="007D6BB6" w:rsidP="007548FD">
      <w:pPr>
        <w:spacing w:line="480" w:lineRule="exact"/>
        <w:ind w:rightChars="800" w:right="1680" w:firstLine="646"/>
        <w:jc w:val="right"/>
        <w:rPr>
          <w:rFonts w:eastAsia="仿宋_GB2312"/>
          <w:sz w:val="32"/>
          <w:szCs w:val="32"/>
        </w:rPr>
      </w:pPr>
    </w:p>
    <w:p w:rsidR="007D6BB6" w:rsidRPr="006F56E2" w:rsidRDefault="007D6BB6" w:rsidP="007548FD">
      <w:pPr>
        <w:spacing w:line="480" w:lineRule="exact"/>
        <w:ind w:rightChars="800" w:right="1680" w:firstLine="646"/>
        <w:jc w:val="right"/>
        <w:rPr>
          <w:rFonts w:eastAsia="仿宋_GB2312"/>
          <w:sz w:val="32"/>
          <w:szCs w:val="32"/>
        </w:rPr>
      </w:pPr>
    </w:p>
    <w:p w:rsidR="007D6BB6" w:rsidRPr="006F56E2" w:rsidRDefault="007D6BB6" w:rsidP="007548FD">
      <w:pPr>
        <w:spacing w:line="480" w:lineRule="exact"/>
        <w:ind w:rightChars="800" w:right="1680" w:firstLine="646"/>
        <w:jc w:val="right"/>
        <w:rPr>
          <w:rFonts w:eastAsia="仿宋_GB2312"/>
          <w:sz w:val="32"/>
          <w:szCs w:val="32"/>
        </w:rPr>
      </w:pPr>
    </w:p>
    <w:p w:rsidR="007D6BB6" w:rsidRPr="006F56E2" w:rsidRDefault="007D6BB6" w:rsidP="007548FD">
      <w:pPr>
        <w:spacing w:line="480" w:lineRule="exact"/>
        <w:ind w:rightChars="800" w:right="1680" w:firstLine="646"/>
        <w:jc w:val="right"/>
        <w:rPr>
          <w:rFonts w:eastAsia="仿宋_GB2312"/>
          <w:sz w:val="32"/>
          <w:szCs w:val="32"/>
        </w:rPr>
      </w:pPr>
    </w:p>
    <w:p w:rsidR="007D6BB6" w:rsidRPr="006F56E2" w:rsidRDefault="007D6BB6" w:rsidP="007548FD">
      <w:pPr>
        <w:spacing w:line="480" w:lineRule="exact"/>
        <w:ind w:rightChars="800" w:right="1680" w:firstLine="646"/>
        <w:jc w:val="right"/>
        <w:rPr>
          <w:rFonts w:eastAsia="仿宋_GB2312"/>
          <w:sz w:val="32"/>
          <w:szCs w:val="32"/>
        </w:rPr>
      </w:pPr>
    </w:p>
    <w:p w:rsidR="007D6BB6" w:rsidRDefault="007D6BB6" w:rsidP="007548FD">
      <w:pPr>
        <w:spacing w:line="480" w:lineRule="exact"/>
        <w:ind w:rightChars="800" w:right="1680" w:firstLine="646"/>
        <w:jc w:val="right"/>
        <w:rPr>
          <w:rFonts w:eastAsia="仿宋_GB2312"/>
          <w:sz w:val="32"/>
          <w:szCs w:val="32"/>
        </w:rPr>
      </w:pPr>
    </w:p>
    <w:p w:rsidR="006F56E2" w:rsidRDefault="006F56E2" w:rsidP="007548FD">
      <w:pPr>
        <w:spacing w:line="480" w:lineRule="exact"/>
        <w:ind w:rightChars="800" w:right="1680" w:firstLine="646"/>
        <w:jc w:val="right"/>
        <w:rPr>
          <w:rFonts w:eastAsia="仿宋_GB2312"/>
          <w:sz w:val="32"/>
          <w:szCs w:val="32"/>
        </w:rPr>
      </w:pPr>
    </w:p>
    <w:p w:rsidR="006F56E2" w:rsidRDefault="006F56E2" w:rsidP="007548FD">
      <w:pPr>
        <w:spacing w:line="480" w:lineRule="exact"/>
        <w:ind w:rightChars="800" w:right="1680" w:firstLine="646"/>
        <w:jc w:val="right"/>
        <w:rPr>
          <w:rFonts w:eastAsia="仿宋_GB2312"/>
          <w:sz w:val="32"/>
          <w:szCs w:val="32"/>
        </w:rPr>
      </w:pPr>
    </w:p>
    <w:p w:rsidR="006F56E2" w:rsidRPr="006F56E2" w:rsidRDefault="006F56E2" w:rsidP="007548FD">
      <w:pPr>
        <w:spacing w:line="480" w:lineRule="exact"/>
        <w:ind w:rightChars="800" w:right="1680" w:firstLine="646"/>
        <w:jc w:val="right"/>
        <w:rPr>
          <w:rFonts w:eastAsia="仿宋_GB2312"/>
          <w:sz w:val="32"/>
          <w:szCs w:val="32"/>
        </w:rPr>
      </w:pPr>
    </w:p>
    <w:p w:rsidR="007D6BB6" w:rsidRPr="006F56E2" w:rsidRDefault="007D6BB6" w:rsidP="007548FD">
      <w:pPr>
        <w:spacing w:line="480" w:lineRule="exact"/>
        <w:ind w:rightChars="800" w:right="1680" w:firstLine="646"/>
        <w:jc w:val="right"/>
        <w:rPr>
          <w:rFonts w:eastAsia="仿宋_GB2312"/>
          <w:sz w:val="32"/>
          <w:szCs w:val="32"/>
        </w:rPr>
      </w:pPr>
    </w:p>
    <w:p w:rsidR="007D6BB6" w:rsidRPr="006F56E2" w:rsidRDefault="007D6BB6" w:rsidP="007548FD">
      <w:pPr>
        <w:spacing w:line="480" w:lineRule="exact"/>
        <w:ind w:rightChars="800" w:right="1680" w:firstLine="646"/>
        <w:jc w:val="right"/>
        <w:rPr>
          <w:rFonts w:eastAsia="仿宋_GB2312"/>
          <w:sz w:val="32"/>
          <w:szCs w:val="32"/>
        </w:rPr>
      </w:pPr>
    </w:p>
    <w:p w:rsidR="007D6BB6" w:rsidRPr="006F56E2" w:rsidRDefault="007D6BB6" w:rsidP="007548FD">
      <w:pPr>
        <w:spacing w:line="480" w:lineRule="exact"/>
        <w:ind w:rightChars="800" w:right="1680" w:firstLine="646"/>
        <w:jc w:val="right"/>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6F56E2" w:rsidRPr="006F56E2" w:rsidRDefault="006F56E2"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7548FD" w:rsidRPr="006F56E2" w:rsidRDefault="007548FD" w:rsidP="00F0199E">
      <w:pPr>
        <w:spacing w:line="20" w:lineRule="exact"/>
        <w:ind w:right="799"/>
        <w:textAlignment w:val="baseline"/>
        <w:rPr>
          <w:rFonts w:eastAsia="仿宋_GB2312"/>
          <w:sz w:val="32"/>
          <w:szCs w:val="32"/>
        </w:rPr>
      </w:pPr>
    </w:p>
    <w:p w:rsidR="00246F16" w:rsidRPr="006F56E2" w:rsidRDefault="00246F16"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7D6BB6" w:rsidRPr="006F56E2" w:rsidRDefault="007D6BB6"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4868C1" w:rsidRPr="006F56E2" w:rsidRDefault="004868C1"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4868C1" w:rsidRDefault="004868C1" w:rsidP="00F0199E">
      <w:pPr>
        <w:spacing w:line="20" w:lineRule="exact"/>
        <w:ind w:right="799"/>
        <w:textAlignment w:val="baseline"/>
        <w:rPr>
          <w:rFonts w:eastAsia="仿宋_GB2312"/>
          <w:sz w:val="32"/>
          <w:szCs w:val="32"/>
        </w:rPr>
      </w:pPr>
    </w:p>
    <w:p w:rsidR="004868C1" w:rsidRDefault="004868C1" w:rsidP="00F0199E">
      <w:pPr>
        <w:spacing w:line="20" w:lineRule="exact"/>
        <w:ind w:right="799"/>
        <w:textAlignment w:val="baseline"/>
        <w:rPr>
          <w:rFonts w:eastAsia="仿宋_GB2312"/>
          <w:sz w:val="32"/>
          <w:szCs w:val="32"/>
        </w:rPr>
      </w:pPr>
    </w:p>
    <w:p w:rsidR="004868C1" w:rsidRDefault="004868C1" w:rsidP="00F0199E">
      <w:pPr>
        <w:spacing w:line="20" w:lineRule="exact"/>
        <w:ind w:right="799"/>
        <w:textAlignment w:val="baseline"/>
        <w:rPr>
          <w:rFonts w:eastAsia="仿宋_GB2312"/>
          <w:sz w:val="32"/>
          <w:szCs w:val="32"/>
        </w:rPr>
      </w:pPr>
    </w:p>
    <w:p w:rsidR="004868C1" w:rsidRDefault="004868C1" w:rsidP="00F0199E">
      <w:pPr>
        <w:spacing w:line="20" w:lineRule="exact"/>
        <w:ind w:right="799"/>
        <w:textAlignment w:val="baseline"/>
        <w:rPr>
          <w:rFonts w:eastAsia="仿宋_GB2312"/>
          <w:sz w:val="32"/>
          <w:szCs w:val="32"/>
        </w:rPr>
      </w:pPr>
    </w:p>
    <w:p w:rsidR="004868C1" w:rsidRDefault="004868C1" w:rsidP="00F0199E">
      <w:pPr>
        <w:spacing w:line="20" w:lineRule="exact"/>
        <w:ind w:right="799"/>
        <w:textAlignment w:val="baseline"/>
        <w:rPr>
          <w:rFonts w:eastAsia="仿宋_GB2312"/>
          <w:sz w:val="32"/>
          <w:szCs w:val="32"/>
        </w:rPr>
      </w:pPr>
    </w:p>
    <w:p w:rsidR="004868C1" w:rsidRDefault="004868C1" w:rsidP="00F0199E">
      <w:pPr>
        <w:spacing w:line="20" w:lineRule="exact"/>
        <w:ind w:right="799"/>
        <w:textAlignment w:val="baseline"/>
        <w:rPr>
          <w:rFonts w:eastAsia="仿宋_GB2312"/>
          <w:sz w:val="32"/>
          <w:szCs w:val="32"/>
        </w:rPr>
      </w:pPr>
    </w:p>
    <w:p w:rsidR="004868C1" w:rsidRDefault="004868C1" w:rsidP="00F0199E">
      <w:pPr>
        <w:spacing w:line="20" w:lineRule="exact"/>
        <w:ind w:right="799"/>
        <w:textAlignment w:val="baseline"/>
        <w:rPr>
          <w:rFonts w:eastAsia="仿宋_GB2312"/>
          <w:sz w:val="32"/>
          <w:szCs w:val="32"/>
        </w:rPr>
      </w:pPr>
    </w:p>
    <w:p w:rsidR="004868C1" w:rsidRPr="006F56E2" w:rsidRDefault="004868C1"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E70672" w:rsidRPr="006F56E2" w:rsidRDefault="00E70672" w:rsidP="00F0199E">
      <w:pPr>
        <w:spacing w:line="20" w:lineRule="exact"/>
        <w:ind w:right="799"/>
        <w:textAlignment w:val="baseline"/>
        <w:rPr>
          <w:rFonts w:eastAsia="仿宋_GB2312"/>
          <w:sz w:val="32"/>
          <w:szCs w:val="32"/>
        </w:rPr>
      </w:pPr>
    </w:p>
    <w:p w:rsidR="00F0199E" w:rsidRPr="006F56E2" w:rsidRDefault="00F0199E" w:rsidP="00F0199E">
      <w:pPr>
        <w:spacing w:line="20" w:lineRule="exact"/>
        <w:ind w:right="799"/>
        <w:textAlignment w:val="baseline"/>
        <w:rPr>
          <w:rFonts w:eastAsia="仿宋_GB2312"/>
          <w:sz w:val="32"/>
          <w:szCs w:val="32"/>
        </w:rPr>
      </w:pPr>
    </w:p>
    <w:p w:rsidR="00F0199E" w:rsidRPr="006F56E2" w:rsidRDefault="00F0199E" w:rsidP="00F0199E">
      <w:pPr>
        <w:spacing w:line="20" w:lineRule="exact"/>
        <w:ind w:right="799"/>
        <w:textAlignment w:val="baseline"/>
        <w:rPr>
          <w:rFonts w:eastAsia="仿宋_GB2312"/>
          <w:sz w:val="32"/>
          <w:szCs w:val="32"/>
        </w:rPr>
      </w:pPr>
    </w:p>
    <w:p w:rsidR="00F0199E" w:rsidRPr="006F56E2" w:rsidRDefault="00F0199E" w:rsidP="00F0199E">
      <w:pPr>
        <w:spacing w:line="20" w:lineRule="exact"/>
        <w:ind w:right="799"/>
        <w:textAlignment w:val="baseline"/>
        <w:rPr>
          <w:rFonts w:eastAsia="仿宋_GB2312"/>
          <w:sz w:val="32"/>
          <w:szCs w:val="32"/>
        </w:rPr>
      </w:pPr>
    </w:p>
    <w:p w:rsidR="00F0199E" w:rsidRPr="006F56E2" w:rsidRDefault="00F0199E" w:rsidP="00F0199E">
      <w:pPr>
        <w:spacing w:line="20" w:lineRule="exact"/>
        <w:ind w:right="799"/>
        <w:textAlignment w:val="baseline"/>
        <w:rPr>
          <w:rFonts w:eastAsia="仿宋_GB2312"/>
          <w:sz w:val="32"/>
          <w:szCs w:val="32"/>
        </w:rPr>
      </w:pPr>
    </w:p>
    <w:p w:rsidR="000675B0" w:rsidRPr="006F56E2" w:rsidRDefault="000675B0" w:rsidP="00F0199E">
      <w:pPr>
        <w:spacing w:line="20" w:lineRule="exact"/>
        <w:ind w:right="799"/>
        <w:textAlignment w:val="baseline"/>
        <w:rPr>
          <w:rFonts w:eastAsia="仿宋_GB2312"/>
          <w:sz w:val="32"/>
          <w:szCs w:val="32"/>
        </w:rPr>
      </w:pPr>
    </w:p>
    <w:p w:rsidR="000675B0" w:rsidRPr="006F56E2" w:rsidRDefault="000675B0" w:rsidP="00F0199E">
      <w:pPr>
        <w:spacing w:line="20" w:lineRule="exact"/>
        <w:ind w:right="799"/>
        <w:textAlignment w:val="baseline"/>
        <w:rPr>
          <w:rFonts w:eastAsia="仿宋_GB2312"/>
          <w:sz w:val="32"/>
          <w:szCs w:val="32"/>
        </w:rPr>
      </w:pPr>
    </w:p>
    <w:p w:rsidR="000675B0" w:rsidRPr="006F56E2" w:rsidRDefault="000675B0" w:rsidP="00F0199E">
      <w:pPr>
        <w:spacing w:line="20" w:lineRule="exact"/>
        <w:ind w:right="799"/>
        <w:textAlignment w:val="baseline"/>
        <w:rPr>
          <w:rFonts w:eastAsia="仿宋_GB2312"/>
          <w:sz w:val="32"/>
          <w:szCs w:val="32"/>
        </w:rPr>
      </w:pPr>
    </w:p>
    <w:p w:rsidR="000675B0" w:rsidRPr="006F56E2" w:rsidRDefault="000675B0" w:rsidP="00F0199E">
      <w:pPr>
        <w:spacing w:line="20" w:lineRule="exact"/>
        <w:ind w:right="799"/>
        <w:textAlignment w:val="baseline"/>
        <w:rPr>
          <w:rFonts w:eastAsia="仿宋_GB2312"/>
          <w:sz w:val="32"/>
          <w:szCs w:val="32"/>
        </w:rPr>
      </w:pPr>
    </w:p>
    <w:p w:rsidR="00F0199E" w:rsidRPr="006F56E2" w:rsidRDefault="00F0199E" w:rsidP="00F0199E">
      <w:pPr>
        <w:spacing w:line="20" w:lineRule="exact"/>
        <w:ind w:right="799"/>
        <w:textAlignment w:val="baseline"/>
        <w:rPr>
          <w:rFonts w:eastAsia="仿宋_GB2312"/>
          <w:sz w:val="32"/>
          <w:szCs w:val="32"/>
        </w:rPr>
      </w:pPr>
    </w:p>
    <w:p w:rsidR="005E7F7A" w:rsidRPr="006F56E2" w:rsidRDefault="005E7F7A" w:rsidP="00F0199E">
      <w:pPr>
        <w:spacing w:line="20" w:lineRule="exact"/>
        <w:ind w:right="799"/>
        <w:textAlignment w:val="baseline"/>
        <w:rPr>
          <w:rFonts w:eastAsia="仿宋_GB2312"/>
          <w:sz w:val="32"/>
          <w:szCs w:val="32"/>
        </w:rPr>
      </w:pPr>
    </w:p>
    <w:p w:rsidR="00185119" w:rsidRPr="006F56E2" w:rsidRDefault="00185119" w:rsidP="00F0199E">
      <w:pPr>
        <w:spacing w:line="20" w:lineRule="exact"/>
        <w:ind w:right="799"/>
        <w:textAlignment w:val="baseline"/>
        <w:rPr>
          <w:rFonts w:eastAsia="仿宋_GB2312"/>
          <w:sz w:val="32"/>
          <w:szCs w:val="32"/>
        </w:rPr>
      </w:pPr>
    </w:p>
    <w:p w:rsidR="00F0199E" w:rsidRPr="006F56E2" w:rsidRDefault="00FF7E7A" w:rsidP="007548FD">
      <w:pPr>
        <w:spacing w:line="400" w:lineRule="exact"/>
        <w:ind w:leftChars="150" w:left="1155" w:rightChars="150" w:right="315" w:hangingChars="300" w:hanging="840"/>
        <w:rPr>
          <w:rFonts w:eastAsia="仿宋_GB2312"/>
          <w:sz w:val="28"/>
          <w:szCs w:val="28"/>
        </w:rPr>
      </w:pPr>
      <w:r w:rsidRPr="006F56E2">
        <w:rPr>
          <w:rFonts w:eastAsia="仿宋_GB2312"/>
          <w:sz w:val="28"/>
          <w:szCs w:val="28"/>
        </w:rPr>
        <w:t xml:space="preserve"> </w:t>
      </w:r>
    </w:p>
    <w:p w:rsidR="00F0199E" w:rsidRPr="006F56E2" w:rsidRDefault="00F0199E" w:rsidP="00F0199E">
      <w:pPr>
        <w:pStyle w:val="a4"/>
        <w:spacing w:line="160" w:lineRule="exact"/>
        <w:rPr>
          <w:rFonts w:ascii="Times New Roman" w:eastAsia="仿宋_GB2312" w:hAnsi="Times New Roman"/>
          <w:sz w:val="32"/>
        </w:rPr>
      </w:pPr>
      <w:r w:rsidRPr="006F56E2">
        <w:rPr>
          <w:rFonts w:ascii="Times New Roman" w:eastAsia="仿宋_GB2312" w:hAnsi="Times New Roman"/>
          <w:sz w:val="32"/>
        </w:rPr>
        <w:t>────</w:t>
      </w:r>
      <w:r w:rsidR="00B27C9B" w:rsidRPr="006F56E2">
        <w:rPr>
          <w:rFonts w:ascii="Times New Roman" w:eastAsia="仿宋_GB2312" w:hAnsi="Times New Roman"/>
          <w:sz w:val="32"/>
        </w:rPr>
        <w:t>───────────────────────────────</w:t>
      </w:r>
      <w:r w:rsidR="00E70672" w:rsidRPr="006F56E2">
        <w:rPr>
          <w:rFonts w:ascii="Times New Roman" w:eastAsia="仿宋_GB2312" w:hAnsi="Times New Roman"/>
          <w:sz w:val="32"/>
        </w:rPr>
        <w:t>──</w:t>
      </w:r>
    </w:p>
    <w:p w:rsidR="00F0199E" w:rsidRPr="006F56E2" w:rsidRDefault="007F5A9A" w:rsidP="007548FD">
      <w:pPr>
        <w:spacing w:line="400" w:lineRule="exact"/>
        <w:ind w:leftChars="150" w:left="1155" w:rightChars="150" w:right="315" w:hangingChars="300" w:hanging="840"/>
        <w:rPr>
          <w:rFonts w:eastAsia="仿宋_GB2312"/>
          <w:sz w:val="28"/>
          <w:szCs w:val="28"/>
        </w:rPr>
      </w:pPr>
      <w:r w:rsidRPr="006F56E2">
        <w:rPr>
          <w:rFonts w:eastAsia="仿宋_GB2312" w:hint="eastAsia"/>
          <w:sz w:val="28"/>
          <w:szCs w:val="28"/>
        </w:rPr>
        <w:t>晋江市</w:t>
      </w:r>
      <w:r w:rsidR="00F0199E" w:rsidRPr="006F56E2">
        <w:rPr>
          <w:rFonts w:eastAsia="仿宋_GB2312" w:hint="eastAsia"/>
          <w:sz w:val="28"/>
          <w:szCs w:val="28"/>
        </w:rPr>
        <w:t>磁灶镇</w:t>
      </w:r>
      <w:r w:rsidR="002211B4" w:rsidRPr="006F56E2">
        <w:rPr>
          <w:rFonts w:eastAsia="仿宋_GB2312" w:hint="eastAsia"/>
          <w:sz w:val="28"/>
          <w:szCs w:val="28"/>
        </w:rPr>
        <w:t>人民政府</w:t>
      </w:r>
      <w:r w:rsidR="00F0199E" w:rsidRPr="006F56E2">
        <w:rPr>
          <w:rFonts w:eastAsia="仿宋_GB2312"/>
          <w:sz w:val="28"/>
          <w:szCs w:val="28"/>
        </w:rPr>
        <w:t xml:space="preserve">       </w:t>
      </w:r>
      <w:r w:rsidR="00F0199E" w:rsidRPr="006F56E2">
        <w:rPr>
          <w:rFonts w:eastAsia="仿宋_GB2312" w:hint="eastAsia"/>
          <w:sz w:val="28"/>
          <w:szCs w:val="28"/>
        </w:rPr>
        <w:t xml:space="preserve"> </w:t>
      </w:r>
      <w:r w:rsidR="00DA3179" w:rsidRPr="006F56E2">
        <w:rPr>
          <w:rFonts w:eastAsia="仿宋_GB2312"/>
          <w:sz w:val="28"/>
          <w:szCs w:val="28"/>
        </w:rPr>
        <w:t xml:space="preserve"> </w:t>
      </w:r>
      <w:r w:rsidRPr="006F56E2">
        <w:rPr>
          <w:rFonts w:eastAsia="仿宋_GB2312" w:hint="eastAsia"/>
          <w:sz w:val="28"/>
          <w:szCs w:val="28"/>
        </w:rPr>
        <w:t xml:space="preserve">  </w:t>
      </w:r>
      <w:r w:rsidR="007548FD" w:rsidRPr="006F56E2">
        <w:rPr>
          <w:rFonts w:eastAsia="仿宋_GB2312" w:hint="eastAsia"/>
          <w:sz w:val="28"/>
          <w:szCs w:val="28"/>
        </w:rPr>
        <w:t xml:space="preserve">   </w:t>
      </w:r>
      <w:r w:rsidR="004868C1">
        <w:rPr>
          <w:rFonts w:eastAsia="仿宋_GB2312" w:hint="eastAsia"/>
          <w:sz w:val="28"/>
          <w:szCs w:val="28"/>
        </w:rPr>
        <w:t xml:space="preserve">  </w:t>
      </w:r>
      <w:r w:rsidR="00F0199E" w:rsidRPr="006F56E2">
        <w:rPr>
          <w:rFonts w:eastAsia="仿宋_GB2312" w:hint="eastAsia"/>
          <w:sz w:val="28"/>
          <w:szCs w:val="28"/>
        </w:rPr>
        <w:t xml:space="preserve"> </w:t>
      </w:r>
      <w:r w:rsidR="00F0199E" w:rsidRPr="006F56E2">
        <w:rPr>
          <w:rFonts w:eastAsia="仿宋_GB2312"/>
          <w:sz w:val="28"/>
          <w:szCs w:val="28"/>
        </w:rPr>
        <w:t>20</w:t>
      </w:r>
      <w:r w:rsidR="002358A2" w:rsidRPr="006F56E2">
        <w:rPr>
          <w:rFonts w:eastAsia="仿宋_GB2312" w:hint="eastAsia"/>
          <w:sz w:val="28"/>
          <w:szCs w:val="28"/>
        </w:rPr>
        <w:t>2</w:t>
      </w:r>
      <w:r w:rsidR="007C5D9F" w:rsidRPr="006F56E2">
        <w:rPr>
          <w:rFonts w:eastAsia="仿宋_GB2312" w:hint="eastAsia"/>
          <w:sz w:val="28"/>
          <w:szCs w:val="28"/>
        </w:rPr>
        <w:t>1</w:t>
      </w:r>
      <w:r w:rsidR="00F0199E" w:rsidRPr="006F56E2">
        <w:rPr>
          <w:rFonts w:eastAsia="仿宋_GB2312" w:hint="eastAsia"/>
          <w:sz w:val="28"/>
          <w:szCs w:val="28"/>
        </w:rPr>
        <w:t>年</w:t>
      </w:r>
      <w:r w:rsidR="004868C1">
        <w:rPr>
          <w:rFonts w:eastAsia="仿宋_GB2312" w:hint="eastAsia"/>
          <w:sz w:val="28"/>
          <w:szCs w:val="28"/>
        </w:rPr>
        <w:t>7</w:t>
      </w:r>
      <w:r w:rsidR="00F0199E" w:rsidRPr="006F56E2">
        <w:rPr>
          <w:rFonts w:eastAsia="仿宋_GB2312" w:hint="eastAsia"/>
          <w:sz w:val="28"/>
          <w:szCs w:val="28"/>
        </w:rPr>
        <w:t>月</w:t>
      </w:r>
      <w:r w:rsidR="004868C1">
        <w:rPr>
          <w:rFonts w:eastAsia="仿宋_GB2312" w:hint="eastAsia"/>
          <w:sz w:val="28"/>
          <w:szCs w:val="28"/>
        </w:rPr>
        <w:t>29</w:t>
      </w:r>
      <w:r w:rsidR="00F0199E" w:rsidRPr="006F56E2">
        <w:rPr>
          <w:rFonts w:eastAsia="仿宋_GB2312" w:hint="eastAsia"/>
          <w:sz w:val="28"/>
          <w:szCs w:val="28"/>
        </w:rPr>
        <w:t>日印发</w:t>
      </w:r>
    </w:p>
    <w:p w:rsidR="00F0199E" w:rsidRPr="006F56E2" w:rsidRDefault="00F0199E" w:rsidP="00F0199E">
      <w:pPr>
        <w:pStyle w:val="a4"/>
        <w:spacing w:line="160" w:lineRule="exact"/>
        <w:rPr>
          <w:rFonts w:ascii="Times New Roman" w:eastAsia="仿宋_GB2312" w:hAnsi="Times New Roman"/>
          <w:sz w:val="32"/>
        </w:rPr>
      </w:pPr>
      <w:r w:rsidRPr="006F56E2">
        <w:rPr>
          <w:rFonts w:ascii="Times New Roman" w:eastAsia="仿宋_GB2312" w:hAnsi="Times New Roman"/>
          <w:sz w:val="32"/>
        </w:rPr>
        <w:t>────</w:t>
      </w:r>
      <w:r w:rsidR="00B27C9B" w:rsidRPr="006F56E2">
        <w:rPr>
          <w:rFonts w:ascii="Times New Roman" w:eastAsia="仿宋_GB2312" w:hAnsi="Times New Roman"/>
          <w:sz w:val="32"/>
        </w:rPr>
        <w:t>───────────────────────────────</w:t>
      </w:r>
      <w:r w:rsidR="00E70672" w:rsidRPr="006F56E2">
        <w:rPr>
          <w:rFonts w:ascii="Times New Roman" w:eastAsia="仿宋_GB2312" w:hAnsi="Times New Roman"/>
          <w:sz w:val="32"/>
        </w:rPr>
        <w:t>──</w:t>
      </w:r>
    </w:p>
    <w:sectPr w:rsidR="00F0199E" w:rsidRPr="006F56E2" w:rsidSect="00792868">
      <w:footerReference w:type="even" r:id="rId7"/>
      <w:footerReference w:type="default" r:id="rId8"/>
      <w:pgSz w:w="11907" w:h="16840" w:code="9"/>
      <w:pgMar w:top="1701" w:right="1701" w:bottom="1701" w:left="1701" w:header="777"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32" w:rsidRDefault="004D0132">
      <w:r>
        <w:separator/>
      </w:r>
    </w:p>
  </w:endnote>
  <w:endnote w:type="continuationSeparator" w:id="0">
    <w:p w:rsidR="004D0132" w:rsidRDefault="004D0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32" w:rsidRPr="00792868" w:rsidRDefault="004D0132" w:rsidP="00792868">
    <w:pPr>
      <w:pStyle w:val="a5"/>
      <w:framePr w:w="1627" w:wrap="around" w:vAnchor="text" w:hAnchor="margin" w:xAlign="outside" w:yAlign="top"/>
      <w:ind w:leftChars="150" w:left="315"/>
      <w:rPr>
        <w:rStyle w:val="a3"/>
        <w:rFonts w:ascii="宋体" w:hAnsi="宋体"/>
        <w:sz w:val="28"/>
        <w:szCs w:val="28"/>
      </w:rPr>
    </w:pPr>
    <w:r>
      <w:rPr>
        <w:rStyle w:val="a3"/>
        <w:rFonts w:ascii="宋体" w:hAnsi="宋体" w:hint="eastAsia"/>
        <w:sz w:val="28"/>
        <w:szCs w:val="28"/>
      </w:rPr>
      <w:t xml:space="preserve">— </w:t>
    </w:r>
    <w:r w:rsidR="005A049C"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5A049C" w:rsidRPr="005A2F83">
      <w:rPr>
        <w:rStyle w:val="a3"/>
        <w:rFonts w:ascii="仿宋_GB2312" w:eastAsia="仿宋_GB2312" w:hAnsi="宋体" w:hint="eastAsia"/>
        <w:sz w:val="28"/>
        <w:szCs w:val="28"/>
      </w:rPr>
      <w:fldChar w:fldCharType="separate"/>
    </w:r>
    <w:r w:rsidR="00A27D69">
      <w:rPr>
        <w:rStyle w:val="a3"/>
        <w:rFonts w:ascii="仿宋_GB2312" w:eastAsia="仿宋_GB2312" w:hAnsi="宋体"/>
        <w:noProof/>
        <w:sz w:val="28"/>
        <w:szCs w:val="28"/>
      </w:rPr>
      <w:t>16</w:t>
    </w:r>
    <w:r w:rsidR="005A049C"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4D0132" w:rsidRDefault="004D0132" w:rsidP="0079286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32" w:rsidRPr="00792868" w:rsidRDefault="004D0132" w:rsidP="00792868">
    <w:pPr>
      <w:pStyle w:val="a5"/>
      <w:framePr w:w="1435" w:wrap="around" w:vAnchor="text" w:hAnchor="page" w:x="8722" w:y="56"/>
      <w:ind w:rightChars="150" w:right="315"/>
      <w:jc w:val="right"/>
      <w:rPr>
        <w:rStyle w:val="a3"/>
        <w:rFonts w:ascii="宋体" w:hAnsi="宋体"/>
        <w:sz w:val="28"/>
        <w:szCs w:val="28"/>
      </w:rPr>
    </w:pPr>
    <w:r>
      <w:rPr>
        <w:rStyle w:val="a3"/>
        <w:rFonts w:ascii="宋体" w:hAnsi="宋体" w:hint="eastAsia"/>
        <w:sz w:val="28"/>
        <w:szCs w:val="28"/>
      </w:rPr>
      <w:t xml:space="preserve">— </w:t>
    </w:r>
    <w:r w:rsidR="005A049C"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5A049C" w:rsidRPr="005A2F83">
      <w:rPr>
        <w:rStyle w:val="a3"/>
        <w:rFonts w:ascii="仿宋_GB2312" w:eastAsia="仿宋_GB2312" w:hAnsi="宋体" w:hint="eastAsia"/>
        <w:sz w:val="28"/>
        <w:szCs w:val="28"/>
      </w:rPr>
      <w:fldChar w:fldCharType="separate"/>
    </w:r>
    <w:r w:rsidR="00A27D69">
      <w:rPr>
        <w:rStyle w:val="a3"/>
        <w:rFonts w:ascii="仿宋_GB2312" w:eastAsia="仿宋_GB2312" w:hAnsi="宋体"/>
        <w:noProof/>
        <w:sz w:val="28"/>
        <w:szCs w:val="28"/>
      </w:rPr>
      <w:t>15</w:t>
    </w:r>
    <w:r w:rsidR="005A049C"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4D0132" w:rsidRDefault="004D0132" w:rsidP="0079286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32" w:rsidRDefault="004D0132">
      <w:r>
        <w:separator/>
      </w:r>
    </w:p>
  </w:footnote>
  <w:footnote w:type="continuationSeparator" w:id="0">
    <w:p w:rsidR="004D0132" w:rsidRDefault="004D0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36984"/>
    <w:multiLevelType w:val="hybridMultilevel"/>
    <w:tmpl w:val="FCAA8F96"/>
    <w:lvl w:ilvl="0" w:tplc="7EC6092A">
      <w:start w:val="1"/>
      <w:numFmt w:val="decimalEnclosedCircle"/>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oNotTrackMoves/>
  <w:defaultTabStop w:val="420"/>
  <w:evenAndOddHeaders/>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573D"/>
    <w:rsid w:val="00000C0A"/>
    <w:rsid w:val="00032901"/>
    <w:rsid w:val="00047314"/>
    <w:rsid w:val="000675B0"/>
    <w:rsid w:val="00081380"/>
    <w:rsid w:val="00096F9A"/>
    <w:rsid w:val="000B6051"/>
    <w:rsid w:val="000D65AB"/>
    <w:rsid w:val="00103E2E"/>
    <w:rsid w:val="0011760A"/>
    <w:rsid w:val="00134BD5"/>
    <w:rsid w:val="00172740"/>
    <w:rsid w:val="00185119"/>
    <w:rsid w:val="001A071C"/>
    <w:rsid w:val="001A2CB1"/>
    <w:rsid w:val="001B01B0"/>
    <w:rsid w:val="001E5D99"/>
    <w:rsid w:val="001E610E"/>
    <w:rsid w:val="001F189F"/>
    <w:rsid w:val="001F7388"/>
    <w:rsid w:val="002211B4"/>
    <w:rsid w:val="002358A2"/>
    <w:rsid w:val="00246F16"/>
    <w:rsid w:val="00257425"/>
    <w:rsid w:val="002A221A"/>
    <w:rsid w:val="002D6B1D"/>
    <w:rsid w:val="002E2664"/>
    <w:rsid w:val="002F2253"/>
    <w:rsid w:val="00331A23"/>
    <w:rsid w:val="00332BA1"/>
    <w:rsid w:val="003366B3"/>
    <w:rsid w:val="003435D4"/>
    <w:rsid w:val="003506F8"/>
    <w:rsid w:val="003541E0"/>
    <w:rsid w:val="003545F6"/>
    <w:rsid w:val="00395EBB"/>
    <w:rsid w:val="003A52F9"/>
    <w:rsid w:val="003B00B0"/>
    <w:rsid w:val="003C3E07"/>
    <w:rsid w:val="003C44B0"/>
    <w:rsid w:val="003C5688"/>
    <w:rsid w:val="003C71DF"/>
    <w:rsid w:val="003D6D9F"/>
    <w:rsid w:val="003E6291"/>
    <w:rsid w:val="003F1A4D"/>
    <w:rsid w:val="003F3252"/>
    <w:rsid w:val="0042367B"/>
    <w:rsid w:val="0044110A"/>
    <w:rsid w:val="00480C19"/>
    <w:rsid w:val="004868C1"/>
    <w:rsid w:val="0049276D"/>
    <w:rsid w:val="00493E65"/>
    <w:rsid w:val="00495277"/>
    <w:rsid w:val="004B130A"/>
    <w:rsid w:val="004B30A1"/>
    <w:rsid w:val="004C4B5B"/>
    <w:rsid w:val="004D0132"/>
    <w:rsid w:val="00510DA0"/>
    <w:rsid w:val="00520054"/>
    <w:rsid w:val="005303C0"/>
    <w:rsid w:val="00542D1F"/>
    <w:rsid w:val="00544404"/>
    <w:rsid w:val="005749DC"/>
    <w:rsid w:val="00586F93"/>
    <w:rsid w:val="005A049C"/>
    <w:rsid w:val="005A2F83"/>
    <w:rsid w:val="005B3820"/>
    <w:rsid w:val="005D0B59"/>
    <w:rsid w:val="005D2D23"/>
    <w:rsid w:val="005E7F7A"/>
    <w:rsid w:val="00622CF7"/>
    <w:rsid w:val="00661539"/>
    <w:rsid w:val="00681C7B"/>
    <w:rsid w:val="006B5BEA"/>
    <w:rsid w:val="006C56BB"/>
    <w:rsid w:val="006E4820"/>
    <w:rsid w:val="006F56E2"/>
    <w:rsid w:val="007104DC"/>
    <w:rsid w:val="00730777"/>
    <w:rsid w:val="007548FD"/>
    <w:rsid w:val="0077014E"/>
    <w:rsid w:val="007814B9"/>
    <w:rsid w:val="00792868"/>
    <w:rsid w:val="007C5D9F"/>
    <w:rsid w:val="007D6BB6"/>
    <w:rsid w:val="007E3B90"/>
    <w:rsid w:val="007F5A9A"/>
    <w:rsid w:val="008474C8"/>
    <w:rsid w:val="00865438"/>
    <w:rsid w:val="008815E7"/>
    <w:rsid w:val="008A5EB6"/>
    <w:rsid w:val="008D2B5A"/>
    <w:rsid w:val="008E0729"/>
    <w:rsid w:val="008E12CC"/>
    <w:rsid w:val="008E3B84"/>
    <w:rsid w:val="008E4260"/>
    <w:rsid w:val="008F0647"/>
    <w:rsid w:val="00905E4D"/>
    <w:rsid w:val="00907AEA"/>
    <w:rsid w:val="00932B66"/>
    <w:rsid w:val="00971F7E"/>
    <w:rsid w:val="009826F7"/>
    <w:rsid w:val="009C52CD"/>
    <w:rsid w:val="009F1C2E"/>
    <w:rsid w:val="00A27A35"/>
    <w:rsid w:val="00A27D69"/>
    <w:rsid w:val="00A31191"/>
    <w:rsid w:val="00A3295D"/>
    <w:rsid w:val="00A34A0E"/>
    <w:rsid w:val="00A534BE"/>
    <w:rsid w:val="00A61FBA"/>
    <w:rsid w:val="00A8631D"/>
    <w:rsid w:val="00AB38A9"/>
    <w:rsid w:val="00AB7AC7"/>
    <w:rsid w:val="00AE020E"/>
    <w:rsid w:val="00AF2860"/>
    <w:rsid w:val="00B20733"/>
    <w:rsid w:val="00B23691"/>
    <w:rsid w:val="00B27C9B"/>
    <w:rsid w:val="00B34548"/>
    <w:rsid w:val="00B46C6C"/>
    <w:rsid w:val="00B47E63"/>
    <w:rsid w:val="00B52356"/>
    <w:rsid w:val="00B6656B"/>
    <w:rsid w:val="00B67978"/>
    <w:rsid w:val="00B8667A"/>
    <w:rsid w:val="00BA2881"/>
    <w:rsid w:val="00BA77E0"/>
    <w:rsid w:val="00BC303A"/>
    <w:rsid w:val="00BC4653"/>
    <w:rsid w:val="00BF3BDF"/>
    <w:rsid w:val="00C42BFC"/>
    <w:rsid w:val="00C85BE4"/>
    <w:rsid w:val="00C86F3A"/>
    <w:rsid w:val="00CA13D2"/>
    <w:rsid w:val="00CA6AD1"/>
    <w:rsid w:val="00D03A3E"/>
    <w:rsid w:val="00D541D9"/>
    <w:rsid w:val="00D6798D"/>
    <w:rsid w:val="00D801BD"/>
    <w:rsid w:val="00DA08FC"/>
    <w:rsid w:val="00DA2723"/>
    <w:rsid w:val="00DA3179"/>
    <w:rsid w:val="00DB4767"/>
    <w:rsid w:val="00DC70B0"/>
    <w:rsid w:val="00E16A9E"/>
    <w:rsid w:val="00E20217"/>
    <w:rsid w:val="00E422CA"/>
    <w:rsid w:val="00E4477B"/>
    <w:rsid w:val="00E50D10"/>
    <w:rsid w:val="00E70672"/>
    <w:rsid w:val="00E74F30"/>
    <w:rsid w:val="00E8129A"/>
    <w:rsid w:val="00E9105B"/>
    <w:rsid w:val="00E936A9"/>
    <w:rsid w:val="00EA3B5E"/>
    <w:rsid w:val="00EC26DC"/>
    <w:rsid w:val="00EC3B72"/>
    <w:rsid w:val="00EE0DF5"/>
    <w:rsid w:val="00EF57BC"/>
    <w:rsid w:val="00F0199E"/>
    <w:rsid w:val="00F01DAC"/>
    <w:rsid w:val="00F12B9D"/>
    <w:rsid w:val="00F13E0A"/>
    <w:rsid w:val="00F43493"/>
    <w:rsid w:val="00F45AEE"/>
    <w:rsid w:val="00F53D32"/>
    <w:rsid w:val="00F8303D"/>
    <w:rsid w:val="00F8704B"/>
    <w:rsid w:val="00F90D27"/>
    <w:rsid w:val="00FB573D"/>
    <w:rsid w:val="00FC30F9"/>
    <w:rsid w:val="00FC49F0"/>
    <w:rsid w:val="00FE421E"/>
    <w:rsid w:val="00FF27C4"/>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1E0"/>
    <w:pPr>
      <w:widowControl w:val="0"/>
      <w:jc w:val="both"/>
    </w:pPr>
    <w:rPr>
      <w:kern w:val="2"/>
      <w:sz w:val="21"/>
    </w:rPr>
  </w:style>
  <w:style w:type="paragraph" w:styleId="1">
    <w:name w:val="heading 1"/>
    <w:basedOn w:val="a"/>
    <w:next w:val="a"/>
    <w:link w:val="1Char"/>
    <w:uiPriority w:val="9"/>
    <w:qFormat/>
    <w:rsid w:val="00480C19"/>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541E0"/>
  </w:style>
  <w:style w:type="paragraph" w:styleId="a4">
    <w:name w:val="Plain Text"/>
    <w:basedOn w:val="a"/>
    <w:rsid w:val="003541E0"/>
    <w:rPr>
      <w:rFonts w:ascii="宋体" w:hAnsi="Courier New"/>
    </w:rPr>
  </w:style>
  <w:style w:type="paragraph" w:styleId="a5">
    <w:name w:val="footer"/>
    <w:basedOn w:val="a"/>
    <w:link w:val="Char"/>
    <w:uiPriority w:val="99"/>
    <w:rsid w:val="003541E0"/>
    <w:pPr>
      <w:tabs>
        <w:tab w:val="center" w:pos="4153"/>
        <w:tab w:val="right" w:pos="8306"/>
      </w:tabs>
      <w:snapToGrid w:val="0"/>
      <w:jc w:val="left"/>
    </w:pPr>
    <w:rPr>
      <w:sz w:val="18"/>
    </w:rPr>
  </w:style>
  <w:style w:type="paragraph" w:styleId="a6">
    <w:name w:val="Date"/>
    <w:basedOn w:val="a"/>
    <w:next w:val="a"/>
    <w:rsid w:val="003541E0"/>
    <w:pPr>
      <w:ind w:leftChars="2500" w:left="100"/>
    </w:pPr>
  </w:style>
  <w:style w:type="paragraph" w:styleId="a7">
    <w:name w:val="Normal (Web)"/>
    <w:basedOn w:val="a"/>
    <w:rsid w:val="003541E0"/>
    <w:pPr>
      <w:widowControl/>
      <w:spacing w:before="100" w:beforeAutospacing="1" w:after="100" w:afterAutospacing="1"/>
      <w:jc w:val="left"/>
    </w:pPr>
    <w:rPr>
      <w:rFonts w:ascii="宋体" w:hAnsi="宋体"/>
      <w:color w:val="000000"/>
      <w:kern w:val="0"/>
      <w:sz w:val="24"/>
    </w:rPr>
  </w:style>
  <w:style w:type="paragraph" w:styleId="a8">
    <w:name w:val="Body Text"/>
    <w:basedOn w:val="a"/>
    <w:rsid w:val="003541E0"/>
    <w:pPr>
      <w:spacing w:line="400" w:lineRule="exact"/>
      <w:jc w:val="center"/>
    </w:pPr>
    <w:rPr>
      <w:rFonts w:ascii="宋体"/>
      <w:sz w:val="18"/>
    </w:rPr>
  </w:style>
  <w:style w:type="paragraph" w:customStyle="1" w:styleId="CharChar">
    <w:name w:val="批注框文本 Char Char"/>
    <w:basedOn w:val="a"/>
    <w:rsid w:val="003541E0"/>
    <w:rPr>
      <w:sz w:val="18"/>
    </w:rPr>
  </w:style>
  <w:style w:type="paragraph" w:styleId="a9">
    <w:name w:val="Body Text Indent"/>
    <w:basedOn w:val="a"/>
    <w:rsid w:val="003541E0"/>
    <w:pPr>
      <w:spacing w:after="120"/>
      <w:ind w:leftChars="200" w:left="420"/>
    </w:pPr>
  </w:style>
  <w:style w:type="paragraph" w:styleId="aa">
    <w:name w:val="Balloon Text"/>
    <w:basedOn w:val="a"/>
    <w:link w:val="Char0"/>
    <w:uiPriority w:val="99"/>
    <w:semiHidden/>
    <w:rsid w:val="006C56BB"/>
    <w:rPr>
      <w:sz w:val="18"/>
      <w:szCs w:val="18"/>
    </w:rPr>
  </w:style>
  <w:style w:type="paragraph" w:customStyle="1" w:styleId="Char1">
    <w:name w:val="Char"/>
    <w:basedOn w:val="a"/>
    <w:autoRedefine/>
    <w:rsid w:val="00F0199E"/>
    <w:pPr>
      <w:widowControl/>
      <w:spacing w:after="160" w:line="240" w:lineRule="exact"/>
      <w:jc w:val="left"/>
    </w:pPr>
    <w:rPr>
      <w:rFonts w:ascii="Verdana" w:eastAsia="仿宋_GB2312" w:hAnsi="Verdana"/>
      <w:kern w:val="0"/>
      <w:sz w:val="24"/>
      <w:lang w:eastAsia="en-US"/>
    </w:rPr>
  </w:style>
  <w:style w:type="paragraph" w:styleId="ab">
    <w:name w:val="header"/>
    <w:basedOn w:val="a"/>
    <w:link w:val="Char2"/>
    <w:uiPriority w:val="99"/>
    <w:rsid w:val="00F0199E"/>
    <w:pPr>
      <w:pBdr>
        <w:bottom w:val="single" w:sz="6" w:space="1" w:color="auto"/>
      </w:pBdr>
      <w:tabs>
        <w:tab w:val="center" w:pos="4153"/>
        <w:tab w:val="right" w:pos="8306"/>
      </w:tabs>
      <w:snapToGrid w:val="0"/>
      <w:jc w:val="center"/>
    </w:pPr>
    <w:rPr>
      <w:sz w:val="18"/>
      <w:szCs w:val="18"/>
    </w:rPr>
  </w:style>
  <w:style w:type="paragraph" w:customStyle="1" w:styleId="Char3">
    <w:name w:val="Char"/>
    <w:basedOn w:val="a"/>
    <w:autoRedefine/>
    <w:rsid w:val="0011760A"/>
    <w:pPr>
      <w:widowControl/>
      <w:spacing w:after="160" w:line="240" w:lineRule="exact"/>
      <w:jc w:val="left"/>
    </w:pPr>
    <w:rPr>
      <w:rFonts w:ascii="Verdana" w:eastAsia="仿宋_GB2312" w:hAnsi="Verdana"/>
      <w:kern w:val="0"/>
      <w:sz w:val="24"/>
      <w:lang w:eastAsia="en-US"/>
    </w:rPr>
  </w:style>
  <w:style w:type="character" w:customStyle="1" w:styleId="1Char">
    <w:name w:val="标题 1 Char"/>
    <w:basedOn w:val="a0"/>
    <w:link w:val="1"/>
    <w:uiPriority w:val="9"/>
    <w:rsid w:val="00480C19"/>
    <w:rPr>
      <w:rFonts w:ascii="Calibri" w:hAnsi="Calibri"/>
      <w:b/>
      <w:bCs/>
      <w:kern w:val="44"/>
      <w:sz w:val="44"/>
      <w:szCs w:val="44"/>
    </w:rPr>
  </w:style>
  <w:style w:type="paragraph" w:styleId="ac">
    <w:name w:val="List Paragraph"/>
    <w:basedOn w:val="a"/>
    <w:uiPriority w:val="34"/>
    <w:qFormat/>
    <w:rsid w:val="00480C19"/>
    <w:pPr>
      <w:ind w:firstLineChars="200" w:firstLine="420"/>
    </w:pPr>
    <w:rPr>
      <w:rFonts w:ascii="Calibri" w:hAnsi="Calibri"/>
      <w:szCs w:val="22"/>
    </w:rPr>
  </w:style>
  <w:style w:type="character" w:customStyle="1" w:styleId="Char0">
    <w:name w:val="批注框文本 Char"/>
    <w:basedOn w:val="a0"/>
    <w:link w:val="aa"/>
    <w:uiPriority w:val="99"/>
    <w:semiHidden/>
    <w:rsid w:val="00480C19"/>
    <w:rPr>
      <w:kern w:val="2"/>
      <w:sz w:val="18"/>
      <w:szCs w:val="18"/>
    </w:rPr>
  </w:style>
  <w:style w:type="character" w:customStyle="1" w:styleId="Char2">
    <w:name w:val="页眉 Char"/>
    <w:basedOn w:val="a0"/>
    <w:link w:val="ab"/>
    <w:uiPriority w:val="99"/>
    <w:rsid w:val="00480C19"/>
    <w:rPr>
      <w:kern w:val="2"/>
      <w:sz w:val="18"/>
      <w:szCs w:val="18"/>
    </w:rPr>
  </w:style>
  <w:style w:type="character" w:customStyle="1" w:styleId="Char">
    <w:name w:val="页脚 Char"/>
    <w:basedOn w:val="a0"/>
    <w:link w:val="a5"/>
    <w:uiPriority w:val="99"/>
    <w:rsid w:val="00480C19"/>
    <w:rPr>
      <w:kern w:val="2"/>
      <w:sz w:val="18"/>
    </w:rPr>
  </w:style>
</w:styles>
</file>

<file path=word/webSettings.xml><?xml version="1.0" encoding="utf-8"?>
<w:webSettings xmlns:r="http://schemas.openxmlformats.org/officeDocument/2006/relationships" xmlns:w="http://schemas.openxmlformats.org/wordprocessingml/2006/main">
  <w:divs>
    <w:div w:id="16987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25991;&#21360;&#23460;&#65288;1&#65289;\&#24635;&#25991;&#20214;&#22841;\2021&#24180;\&#25919;&#24220;&#21457;&#25991;\&#26187;&#30913;&#25919;202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晋磁政2021</Template>
  <TotalTime>78</TotalTime>
  <Pages>16</Pages>
  <Words>6072</Words>
  <Characters>5511</Characters>
  <Application>Microsoft Office Word</Application>
  <DocSecurity>0</DocSecurity>
  <PresentationFormat/>
  <Lines>45</Lines>
  <Paragraphs>23</Paragraphs>
  <Slides>0</Slides>
  <Notes>0</Notes>
  <HiddenSlides>0</HiddenSlides>
  <MMClips>0</MMClips>
  <ScaleCrop>false</ScaleCrop>
  <Company>磁灶镇政府</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Administrator</dc:creator>
  <cp:lastModifiedBy>Administrator</cp:lastModifiedBy>
  <cp:revision>17</cp:revision>
  <cp:lastPrinted>2021-08-02T03:36:00Z</cp:lastPrinted>
  <dcterms:created xsi:type="dcterms:W3CDTF">2021-07-26T09:31:00Z</dcterms:created>
  <dcterms:modified xsi:type="dcterms:W3CDTF">2021-08-02T09:12:00Z</dcterms:modified>
</cp:coreProperties>
</file>